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B22" w:rsidRPr="0013639A" w:rsidRDefault="00471B22" w:rsidP="00471B22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13639A">
        <w:rPr>
          <w:rFonts w:eastAsia="Times New Roman" w:cstheme="minorHAnsi"/>
          <w:b/>
          <w:bCs/>
          <w:sz w:val="28"/>
          <w:szCs w:val="28"/>
        </w:rPr>
        <w:t>Муниципальное дошкольное образовательное автономное учреждение</w:t>
      </w:r>
    </w:p>
    <w:p w:rsidR="00471B22" w:rsidRPr="0013639A" w:rsidRDefault="00471B22" w:rsidP="00471B22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13639A">
        <w:rPr>
          <w:rFonts w:eastAsia="Times New Roman" w:cstheme="minorHAnsi"/>
          <w:b/>
          <w:bCs/>
          <w:sz w:val="28"/>
          <w:szCs w:val="28"/>
        </w:rPr>
        <w:t>«Детский сад №105 «Дюймовочка» г. Орска»</w:t>
      </w:r>
    </w:p>
    <w:p w:rsidR="00471B22" w:rsidRDefault="00471B22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B22" w:rsidRDefault="00471B22" w:rsidP="001363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B22" w:rsidRDefault="00471B22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B22" w:rsidRPr="0013639A" w:rsidRDefault="00471B22" w:rsidP="00471B22">
      <w:pPr>
        <w:spacing w:after="0" w:line="240" w:lineRule="auto"/>
        <w:jc w:val="center"/>
        <w:rPr>
          <w:rFonts w:eastAsia="Times New Roman" w:cstheme="minorHAnsi"/>
          <w:b/>
          <w:bCs/>
          <w:color w:val="403152" w:themeColor="accent4" w:themeShade="80"/>
          <w:sz w:val="36"/>
          <w:szCs w:val="36"/>
        </w:rPr>
      </w:pPr>
      <w:r w:rsidRPr="0013639A">
        <w:rPr>
          <w:rFonts w:eastAsia="Times New Roman" w:cstheme="minorHAnsi"/>
          <w:b/>
          <w:bCs/>
          <w:color w:val="403152" w:themeColor="accent4" w:themeShade="80"/>
          <w:sz w:val="36"/>
          <w:szCs w:val="36"/>
        </w:rPr>
        <w:t xml:space="preserve">Проект </w:t>
      </w:r>
    </w:p>
    <w:p w:rsidR="00471B22" w:rsidRPr="0013639A" w:rsidRDefault="00471B22" w:rsidP="00471B22">
      <w:pPr>
        <w:spacing w:after="0" w:line="240" w:lineRule="auto"/>
        <w:jc w:val="center"/>
        <w:rPr>
          <w:rFonts w:eastAsia="Times New Roman" w:cstheme="minorHAnsi"/>
          <w:b/>
          <w:bCs/>
          <w:color w:val="403152" w:themeColor="accent4" w:themeShade="80"/>
          <w:sz w:val="36"/>
          <w:szCs w:val="36"/>
        </w:rPr>
      </w:pPr>
      <w:bookmarkStart w:id="0" w:name="_GoBack"/>
      <w:r w:rsidRPr="0013639A">
        <w:rPr>
          <w:rFonts w:eastAsia="Times New Roman" w:cstheme="minorHAnsi"/>
          <w:b/>
          <w:bCs/>
          <w:color w:val="403152" w:themeColor="accent4" w:themeShade="80"/>
          <w:sz w:val="36"/>
          <w:szCs w:val="36"/>
        </w:rPr>
        <w:t>«Прикоснись к миру прекрасного»</w:t>
      </w:r>
      <w:bookmarkEnd w:id="0"/>
      <w:r w:rsidRPr="0013639A">
        <w:rPr>
          <w:rFonts w:eastAsia="Times New Roman" w:cstheme="minorHAnsi"/>
          <w:b/>
          <w:bCs/>
          <w:color w:val="403152" w:themeColor="accent4" w:themeShade="80"/>
          <w:sz w:val="36"/>
          <w:szCs w:val="36"/>
        </w:rPr>
        <w:t>.</w:t>
      </w:r>
    </w:p>
    <w:p w:rsidR="00471B22" w:rsidRPr="0013639A" w:rsidRDefault="00471B22" w:rsidP="00471B22">
      <w:pPr>
        <w:spacing w:after="0" w:line="240" w:lineRule="auto"/>
        <w:jc w:val="center"/>
        <w:rPr>
          <w:rFonts w:eastAsia="Times New Roman" w:cstheme="minorHAnsi"/>
          <w:b/>
          <w:bCs/>
          <w:color w:val="403152" w:themeColor="accent4" w:themeShade="80"/>
          <w:sz w:val="36"/>
          <w:szCs w:val="36"/>
        </w:rPr>
      </w:pPr>
      <w:r w:rsidRPr="0013639A">
        <w:rPr>
          <w:rFonts w:eastAsia="Times New Roman" w:cstheme="minorHAnsi"/>
          <w:b/>
          <w:bCs/>
          <w:color w:val="403152" w:themeColor="accent4" w:themeShade="80"/>
          <w:sz w:val="36"/>
          <w:szCs w:val="36"/>
        </w:rPr>
        <w:t>(Знакомство дошкольников с детской школой искусств)</w:t>
      </w:r>
    </w:p>
    <w:p w:rsidR="00471B22" w:rsidRDefault="0013639A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50165</wp:posOffset>
            </wp:positionV>
            <wp:extent cx="5940425" cy="4629150"/>
            <wp:effectExtent l="19050" t="0" r="3175" b="0"/>
            <wp:wrapNone/>
            <wp:docPr id="1" name="Рисунок 1" descr="C:\Users\Acer\Desktop\проект муз школа\anQ-b95Z5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роект муз школа\anQ-b95Z5D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 t="9135"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7BCF" w:rsidRDefault="005F7BCF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F7BCF" w:rsidRDefault="005F7BCF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F7BCF" w:rsidRDefault="005F7BCF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B22" w:rsidRDefault="00471B22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B22" w:rsidRDefault="00471B22" w:rsidP="00471B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3639A" w:rsidRDefault="0013639A" w:rsidP="00356B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B22" w:rsidRPr="0013639A" w:rsidRDefault="00356B3D" w:rsidP="00356B3D">
      <w:pPr>
        <w:spacing w:after="0" w:line="240" w:lineRule="auto"/>
        <w:jc w:val="right"/>
        <w:rPr>
          <w:rFonts w:eastAsia="Times New Roman" w:cstheme="minorHAnsi"/>
          <w:b/>
          <w:bCs/>
          <w:sz w:val="28"/>
          <w:szCs w:val="28"/>
        </w:rPr>
      </w:pPr>
      <w:r w:rsidRPr="0013639A">
        <w:rPr>
          <w:rFonts w:eastAsia="Times New Roman" w:cstheme="minorHAnsi"/>
          <w:b/>
          <w:bCs/>
          <w:sz w:val="28"/>
          <w:szCs w:val="28"/>
        </w:rPr>
        <w:t>Авторы проекта:</w:t>
      </w:r>
    </w:p>
    <w:p w:rsidR="00471B22" w:rsidRPr="0013639A" w:rsidRDefault="00471B22" w:rsidP="00471B22">
      <w:pPr>
        <w:spacing w:after="0" w:line="240" w:lineRule="auto"/>
        <w:jc w:val="right"/>
        <w:rPr>
          <w:rFonts w:eastAsia="Times New Roman" w:cstheme="minorHAnsi"/>
          <w:b/>
          <w:bCs/>
          <w:sz w:val="28"/>
          <w:szCs w:val="28"/>
        </w:rPr>
      </w:pPr>
      <w:r w:rsidRPr="0013639A">
        <w:rPr>
          <w:rFonts w:eastAsia="Times New Roman" w:cstheme="minorHAnsi"/>
          <w:b/>
          <w:bCs/>
          <w:sz w:val="28"/>
          <w:szCs w:val="28"/>
        </w:rPr>
        <w:t>воспитатель Яшугина О.В.</w:t>
      </w:r>
      <w:r w:rsidR="00A2475C">
        <w:rPr>
          <w:rFonts w:eastAsia="Times New Roman" w:cstheme="minorHAnsi"/>
          <w:b/>
          <w:bCs/>
          <w:sz w:val="28"/>
          <w:szCs w:val="28"/>
        </w:rPr>
        <w:t>,</w:t>
      </w:r>
    </w:p>
    <w:p w:rsidR="00A2475C" w:rsidRPr="0013639A" w:rsidRDefault="00A2475C" w:rsidP="00A2475C">
      <w:pPr>
        <w:spacing w:after="0" w:line="240" w:lineRule="auto"/>
        <w:jc w:val="right"/>
        <w:rPr>
          <w:rFonts w:eastAsia="Times New Roman" w:cstheme="minorHAnsi"/>
          <w:b/>
          <w:bCs/>
          <w:sz w:val="28"/>
          <w:szCs w:val="28"/>
        </w:rPr>
      </w:pPr>
      <w:r w:rsidRPr="0013639A">
        <w:rPr>
          <w:rFonts w:eastAsia="Times New Roman" w:cstheme="minorHAnsi"/>
          <w:b/>
          <w:bCs/>
          <w:sz w:val="28"/>
          <w:szCs w:val="28"/>
        </w:rPr>
        <w:t>муз</w:t>
      </w:r>
      <w:proofErr w:type="gramStart"/>
      <w:r w:rsidRPr="0013639A">
        <w:rPr>
          <w:rFonts w:eastAsia="Times New Roman" w:cstheme="minorHAnsi"/>
          <w:b/>
          <w:bCs/>
          <w:sz w:val="28"/>
          <w:szCs w:val="28"/>
        </w:rPr>
        <w:t>.</w:t>
      </w:r>
      <w:proofErr w:type="gramEnd"/>
      <w:r w:rsidRPr="0013639A">
        <w:rPr>
          <w:rFonts w:eastAsia="Times New Roman" w:cstheme="minorHAnsi"/>
          <w:b/>
          <w:bCs/>
          <w:sz w:val="28"/>
          <w:szCs w:val="28"/>
        </w:rPr>
        <w:t xml:space="preserve"> </w:t>
      </w:r>
      <w:proofErr w:type="gramStart"/>
      <w:r w:rsidRPr="0013639A">
        <w:rPr>
          <w:rFonts w:eastAsia="Times New Roman" w:cstheme="minorHAnsi"/>
          <w:b/>
          <w:bCs/>
          <w:sz w:val="28"/>
          <w:szCs w:val="28"/>
        </w:rPr>
        <w:t>р</w:t>
      </w:r>
      <w:proofErr w:type="gramEnd"/>
      <w:r w:rsidRPr="0013639A">
        <w:rPr>
          <w:rFonts w:eastAsia="Times New Roman" w:cstheme="minorHAnsi"/>
          <w:b/>
          <w:bCs/>
          <w:sz w:val="28"/>
          <w:szCs w:val="28"/>
        </w:rPr>
        <w:t xml:space="preserve">уководитель </w:t>
      </w:r>
      <w:r>
        <w:rPr>
          <w:rFonts w:eastAsia="Times New Roman" w:cstheme="minorHAnsi"/>
          <w:b/>
          <w:bCs/>
          <w:sz w:val="28"/>
          <w:szCs w:val="28"/>
        </w:rPr>
        <w:t>Ещенко К.А.</w:t>
      </w:r>
    </w:p>
    <w:p w:rsidR="005F7BCF" w:rsidRPr="0013639A" w:rsidRDefault="005F7BCF" w:rsidP="00471B22">
      <w:pPr>
        <w:spacing w:after="0" w:line="240" w:lineRule="auto"/>
        <w:jc w:val="right"/>
        <w:rPr>
          <w:rFonts w:eastAsia="Times New Roman" w:cstheme="minorHAnsi"/>
          <w:b/>
          <w:bCs/>
          <w:sz w:val="28"/>
          <w:szCs w:val="28"/>
        </w:rPr>
      </w:pPr>
    </w:p>
    <w:p w:rsidR="005F7BCF" w:rsidRPr="0013639A" w:rsidRDefault="005F7BCF" w:rsidP="00471B22">
      <w:pPr>
        <w:spacing w:after="0" w:line="240" w:lineRule="auto"/>
        <w:jc w:val="right"/>
        <w:rPr>
          <w:rFonts w:eastAsia="Times New Roman" w:cstheme="minorHAnsi"/>
          <w:b/>
          <w:bCs/>
          <w:sz w:val="28"/>
          <w:szCs w:val="28"/>
        </w:rPr>
      </w:pPr>
    </w:p>
    <w:p w:rsidR="005F7BCF" w:rsidRPr="0013639A" w:rsidRDefault="005F7BCF" w:rsidP="00471B22">
      <w:pPr>
        <w:spacing w:after="0" w:line="240" w:lineRule="auto"/>
        <w:jc w:val="right"/>
        <w:rPr>
          <w:rFonts w:eastAsia="Times New Roman" w:cstheme="minorHAnsi"/>
          <w:b/>
          <w:bCs/>
          <w:sz w:val="28"/>
          <w:szCs w:val="28"/>
        </w:rPr>
      </w:pPr>
    </w:p>
    <w:p w:rsidR="005F7BCF" w:rsidRPr="0013639A" w:rsidRDefault="005F7BCF" w:rsidP="0013639A">
      <w:pPr>
        <w:spacing w:after="0" w:line="240" w:lineRule="auto"/>
        <w:rPr>
          <w:rFonts w:eastAsia="Times New Roman" w:cstheme="minorHAnsi"/>
          <w:b/>
          <w:bCs/>
          <w:sz w:val="28"/>
          <w:szCs w:val="28"/>
        </w:rPr>
      </w:pPr>
    </w:p>
    <w:p w:rsidR="005F7BCF" w:rsidRPr="0013639A" w:rsidRDefault="005F7BCF" w:rsidP="005F7BCF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5F7BCF" w:rsidRPr="0013639A" w:rsidRDefault="005F7BCF" w:rsidP="005F7BCF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</w:p>
    <w:p w:rsidR="005F7BCF" w:rsidRPr="0013639A" w:rsidRDefault="005F7BCF" w:rsidP="005F7BCF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13639A">
        <w:rPr>
          <w:rFonts w:eastAsia="Times New Roman" w:cstheme="minorHAnsi"/>
          <w:b/>
          <w:bCs/>
          <w:sz w:val="28"/>
          <w:szCs w:val="28"/>
        </w:rPr>
        <w:t>г. Орск,</w:t>
      </w:r>
    </w:p>
    <w:p w:rsidR="005F7BCF" w:rsidRPr="0013639A" w:rsidRDefault="005F7BCF" w:rsidP="005F7BCF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13639A">
        <w:rPr>
          <w:rFonts w:eastAsia="Times New Roman" w:cstheme="minorHAnsi"/>
          <w:b/>
          <w:bCs/>
          <w:sz w:val="28"/>
          <w:szCs w:val="28"/>
        </w:rPr>
        <w:t>2018-2019гг.</w:t>
      </w:r>
    </w:p>
    <w:p w:rsidR="00356B3D" w:rsidRDefault="00356B3D" w:rsidP="005F7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B22" w:rsidRDefault="00471B22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17269" w:rsidRDefault="00817269" w:rsidP="008172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17269" w:rsidRPr="00160E27" w:rsidRDefault="00817269" w:rsidP="008172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В детском саду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музыкального руководителя и 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воспитателя </w:t>
      </w:r>
      <w:proofErr w:type="gramStart"/>
      <w:r w:rsidRPr="00160E27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proofErr w:type="gram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на всестороннее развитие детей, в том числе на ра</w:t>
      </w:r>
      <w:r>
        <w:rPr>
          <w:rFonts w:ascii="Times New Roman" w:eastAsia="Times New Roman" w:hAnsi="Times New Roman" w:cs="Times New Roman"/>
          <w:sz w:val="28"/>
          <w:szCs w:val="28"/>
        </w:rPr>
        <w:t>звитие творческих (музыкальных, изобразительных) способностей. В то время как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искусств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ребенка качественному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профессиональному 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исполнительству в той или иной области. </w:t>
      </w:r>
      <w:r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в основе решения и тех, и других задач предполагается наличие познавательного интереса самих детей к музыке, музыкальным инструментам,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изобразительному искусству.</w:t>
      </w:r>
    </w:p>
    <w:p w:rsidR="00817269" w:rsidRDefault="00817269" w:rsidP="008172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17269" w:rsidRPr="00160E27" w:rsidRDefault="00817269" w:rsidP="008172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817269" w:rsidRPr="00160E27" w:rsidRDefault="00817269" w:rsidP="008172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расширение взаимодействия </w:t>
      </w:r>
      <w:r>
        <w:rPr>
          <w:rFonts w:ascii="Times New Roman" w:eastAsia="Times New Roman" w:hAnsi="Times New Roman" w:cs="Times New Roman"/>
          <w:sz w:val="28"/>
          <w:szCs w:val="28"/>
        </w:rPr>
        <w:t>детского сада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с детской школой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искусств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7269" w:rsidRPr="00160E27" w:rsidRDefault="00817269" w:rsidP="008172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формирование музыкальной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художественной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культуры детей дошкольного возраста и их родителей.</w:t>
      </w:r>
    </w:p>
    <w:p w:rsidR="00471B22" w:rsidRDefault="00471B22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817269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познавательный, 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групповой</w:t>
      </w:r>
      <w:r w:rsidR="00817269">
        <w:rPr>
          <w:rFonts w:ascii="Times New Roman" w:eastAsia="Times New Roman" w:hAnsi="Times New Roman" w:cs="Times New Roman"/>
          <w:sz w:val="28"/>
          <w:szCs w:val="28"/>
        </w:rPr>
        <w:t>, среднесрочный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7269" w:rsidRDefault="00817269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: дети </w:t>
      </w:r>
      <w:r w:rsidR="00160E27" w:rsidRPr="00160E27">
        <w:rPr>
          <w:rFonts w:ascii="Times New Roman" w:eastAsia="Times New Roman" w:hAnsi="Times New Roman" w:cs="Times New Roman"/>
          <w:sz w:val="28"/>
          <w:szCs w:val="28"/>
        </w:rPr>
        <w:t>подготовительной к школе группы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,  педагоги ДОО (воспитатели, музыкальный руководитель), </w:t>
      </w:r>
      <w:r w:rsidR="005F7BCF" w:rsidRPr="00160E27">
        <w:rPr>
          <w:rFonts w:ascii="Times New Roman" w:eastAsia="Times New Roman" w:hAnsi="Times New Roman" w:cs="Times New Roman"/>
          <w:sz w:val="28"/>
          <w:szCs w:val="28"/>
        </w:rPr>
        <w:t>преподаватели музыкальной школы</w:t>
      </w:r>
      <w:r w:rsidR="005F7BCF">
        <w:rPr>
          <w:rFonts w:ascii="Times New Roman" w:eastAsia="Times New Roman" w:hAnsi="Times New Roman" w:cs="Times New Roman"/>
          <w:sz w:val="28"/>
          <w:szCs w:val="28"/>
        </w:rPr>
        <w:t>,</w:t>
      </w:r>
      <w:r w:rsidR="005F7BCF" w:rsidRPr="00160E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BCF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7269" w:rsidRDefault="00817269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Социальная значимость проекта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160E27">
        <w:rPr>
          <w:rFonts w:ascii="Times New Roman" w:eastAsia="Times New Roman" w:hAnsi="Times New Roman" w:cs="Times New Roman"/>
          <w:sz w:val="28"/>
          <w:szCs w:val="28"/>
        </w:rPr>
        <w:t>направлен</w:t>
      </w:r>
      <w:proofErr w:type="gram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на создание благоприятного эмоционального фона, психологического комфорта, на сохранение здоровья и социализацию воспитанников.</w:t>
      </w:r>
    </w:p>
    <w:p w:rsidR="00482586" w:rsidRDefault="0048258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обеспечение доступности для детей дошкольного возраста слушания классической музыки в живом исполнении</w:t>
      </w:r>
      <w:r w:rsidR="00482586">
        <w:rPr>
          <w:rFonts w:ascii="Times New Roman" w:eastAsia="Times New Roman" w:hAnsi="Times New Roman" w:cs="Times New Roman"/>
          <w:sz w:val="28"/>
          <w:szCs w:val="28"/>
        </w:rPr>
        <w:t xml:space="preserve"> и знакомство с классическими произведениями искусства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приобщение детей дошкольного возраста к</w:t>
      </w:r>
      <w:r w:rsidR="00482586">
        <w:rPr>
          <w:rFonts w:ascii="Times New Roman" w:eastAsia="Times New Roman" w:hAnsi="Times New Roman" w:cs="Times New Roman"/>
          <w:sz w:val="28"/>
          <w:szCs w:val="28"/>
        </w:rPr>
        <w:t xml:space="preserve"> культурным ценностям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развитие у детей художественного вкуса;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развитие у детей интереса к музыке как искусству;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организация мероприятий, способствующих приобщению родителей детей дошкольного возраста к миру </w:t>
      </w:r>
      <w:r w:rsidR="00482586">
        <w:rPr>
          <w:rFonts w:ascii="Times New Roman" w:eastAsia="Times New Roman" w:hAnsi="Times New Roman" w:cs="Times New Roman"/>
          <w:sz w:val="28"/>
          <w:szCs w:val="28"/>
        </w:rPr>
        <w:t>искусств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привлечение семей воспитанников ДОУ к </w:t>
      </w:r>
      <w:proofErr w:type="gramStart"/>
      <w:r w:rsidRPr="00160E27">
        <w:rPr>
          <w:rFonts w:ascii="Times New Roman" w:eastAsia="Times New Roman" w:hAnsi="Times New Roman" w:cs="Times New Roman"/>
          <w:sz w:val="28"/>
          <w:szCs w:val="28"/>
        </w:rPr>
        <w:t>музыкально-творческой</w:t>
      </w:r>
      <w:proofErr w:type="gram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 стимулирование и развитие педагогического творчества и мастерства педагогических работников ДОО и ДШИ;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повышение эффективности воспитательно-образовательного процесса работы с детьми;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создание новых условий образовательной среды, позволяющих использовать музы</w:t>
      </w:r>
      <w:r w:rsidR="00482586">
        <w:rPr>
          <w:rFonts w:ascii="Times New Roman" w:eastAsia="Times New Roman" w:hAnsi="Times New Roman" w:cs="Times New Roman"/>
          <w:sz w:val="28"/>
          <w:szCs w:val="28"/>
        </w:rPr>
        <w:t>ку на других режимных моментах.</w:t>
      </w:r>
    </w:p>
    <w:p w:rsidR="0004567E" w:rsidRDefault="0004567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567E" w:rsidRDefault="0004567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Предполагаемые результаты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педагогов: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повышение уровня компетентности </w:t>
      </w:r>
      <w:proofErr w:type="gramStart"/>
      <w:r w:rsidRPr="00160E2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музыкальной</w:t>
      </w:r>
      <w:r w:rsidR="00482586">
        <w:rPr>
          <w:rFonts w:ascii="Times New Roman" w:eastAsia="Times New Roman" w:hAnsi="Times New Roman" w:cs="Times New Roman"/>
          <w:sz w:val="28"/>
          <w:szCs w:val="28"/>
        </w:rPr>
        <w:t xml:space="preserve"> и изобразительной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инновационные изменения в организации воспитательно-образовательного процесса;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творческое использование музыки </w:t>
      </w:r>
      <w:r w:rsidR="00482586">
        <w:rPr>
          <w:rFonts w:ascii="Times New Roman" w:eastAsia="Times New Roman" w:hAnsi="Times New Roman" w:cs="Times New Roman"/>
          <w:sz w:val="28"/>
          <w:szCs w:val="28"/>
        </w:rPr>
        <w:t xml:space="preserve">и изобразительного искусства 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в разных видах детской деятельности.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Для воспитанников: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повышение качества усвоения знаний во время </w:t>
      </w:r>
      <w:proofErr w:type="gramStart"/>
      <w:r w:rsidRPr="00160E2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proofErr w:type="gram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появление интереса к культуре</w:t>
      </w:r>
      <w:r w:rsidR="00482586">
        <w:rPr>
          <w:rFonts w:ascii="Times New Roman" w:eastAsia="Times New Roman" w:hAnsi="Times New Roman" w:cs="Times New Roman"/>
          <w:sz w:val="28"/>
          <w:szCs w:val="28"/>
        </w:rPr>
        <w:t>, творчеству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активизация эмоциональной отзывчивости </w:t>
      </w:r>
      <w:proofErr w:type="gramStart"/>
      <w:r w:rsidRPr="00160E2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самостоятельной деятельности.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t>Для родителей: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повышение </w:t>
      </w:r>
      <w:r w:rsidR="00482586">
        <w:rPr>
          <w:rFonts w:ascii="Times New Roman" w:eastAsia="Times New Roman" w:hAnsi="Times New Roman" w:cs="Times New Roman"/>
          <w:sz w:val="28"/>
          <w:szCs w:val="28"/>
        </w:rPr>
        <w:t xml:space="preserve">общей 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- мотивация на </w:t>
      </w:r>
      <w:proofErr w:type="gramStart"/>
      <w:r w:rsidRPr="00160E27">
        <w:rPr>
          <w:rFonts w:ascii="Times New Roman" w:eastAsia="Times New Roman" w:hAnsi="Times New Roman" w:cs="Times New Roman"/>
          <w:sz w:val="28"/>
          <w:szCs w:val="28"/>
        </w:rPr>
        <w:t>эмоционально-личностное</w:t>
      </w:r>
      <w:proofErr w:type="gram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и эстетическое развитие ребенка в условиях семейного воспитания;</w:t>
      </w: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- повышение статуса семейного воспитания.</w:t>
      </w:r>
    </w:p>
    <w:p w:rsidR="00482586" w:rsidRDefault="0048258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026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Pr="00A53026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53026">
        <w:rPr>
          <w:rFonts w:ascii="Times New Roman" w:eastAsia="Times New Roman" w:hAnsi="Times New Roman" w:cs="Times New Roman"/>
          <w:b/>
          <w:sz w:val="32"/>
          <w:szCs w:val="32"/>
        </w:rPr>
        <w:t xml:space="preserve">Реализация проекта «Детский сад – </w:t>
      </w:r>
      <w:r w:rsidR="00A53026" w:rsidRPr="00A53026">
        <w:rPr>
          <w:rFonts w:ascii="Times New Roman" w:eastAsia="Times New Roman" w:hAnsi="Times New Roman" w:cs="Times New Roman"/>
          <w:b/>
          <w:sz w:val="32"/>
          <w:szCs w:val="32"/>
        </w:rPr>
        <w:t>детская школа искусств</w:t>
      </w:r>
      <w:r w:rsidRPr="00A53026">
        <w:rPr>
          <w:rFonts w:ascii="Times New Roman" w:eastAsia="Times New Roman" w:hAnsi="Times New Roman" w:cs="Times New Roman"/>
          <w:b/>
          <w:sz w:val="32"/>
          <w:szCs w:val="32"/>
        </w:rPr>
        <w:t>».</w:t>
      </w:r>
    </w:p>
    <w:p w:rsidR="00A53026" w:rsidRPr="00160E27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Разработаны 3 этапа реализации проекта:</w:t>
      </w:r>
    </w:p>
    <w:p w:rsidR="00A53026" w:rsidRPr="00160E27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1-й этап: подготовительный.</w:t>
      </w:r>
    </w:p>
    <w:p w:rsidR="00973C41" w:rsidRPr="00160E27" w:rsidRDefault="00973C41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2-й этап: практический (реализация намеченных планов).</w:t>
      </w:r>
    </w:p>
    <w:p w:rsidR="00973C41" w:rsidRPr="00160E27" w:rsidRDefault="00973C41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3-й этап: заключительный (подведение итогов и определение линии развития).</w:t>
      </w:r>
    </w:p>
    <w:p w:rsidR="00A53026" w:rsidRPr="00160E27" w:rsidRDefault="00A53026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Pr="00160E27" w:rsidRDefault="002A5E1E" w:rsidP="00160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Алгоритм деятельности детей и взрослых.</w:t>
      </w:r>
    </w:p>
    <w:p w:rsidR="002A5E1E" w:rsidRPr="00160E27" w:rsidRDefault="002A5E1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9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5265"/>
        <w:gridCol w:w="2235"/>
        <w:gridCol w:w="1560"/>
      </w:tblGrid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2A5E1E" w:rsidRPr="00160E27" w:rsidTr="002A5E1E">
        <w:tc>
          <w:tcPr>
            <w:tcW w:w="97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3639A" w:rsidRDefault="002A5E1E" w:rsidP="002A5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63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1-й этап: подготовительный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A5302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Изучить раздел 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ОП ДО по направлению «</w:t>
            </w:r>
            <w:proofErr w:type="gramStart"/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Художественно-эстетическое</w:t>
            </w:r>
            <w:proofErr w:type="gramEnd"/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развитие».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A5302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 ДОО и 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A5302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13639A" w:rsidP="00F74D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родителей 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F74D4B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Слушаем музыку с ребенком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A5302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A5302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A53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Составить план совместных мероприятий </w:t>
            </w:r>
            <w:proofErr w:type="gramStart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школой</w:t>
            </w:r>
            <w:r w:rsidR="00A530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</w:t>
            </w: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A5302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 ДОО и 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A5302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8D5A28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A53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Подобрать дидактический материал о музыкальных инструментах</w:t>
            </w:r>
            <w:proofErr w:type="gramStart"/>
            <w:r w:rsidR="008D5A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8D5A28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A5E1E" w:rsidRPr="00160E27" w:rsidTr="002A5E1E">
        <w:tc>
          <w:tcPr>
            <w:tcW w:w="97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3639A" w:rsidRDefault="002A5E1E" w:rsidP="002A5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63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2-й этап: практический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организованная деятельность «Где живет музыка?»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8D5A28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познавательной литературы о музыкальных инструментах, рассматривание иллюстраций.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8D5A28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973C41" w:rsidRDefault="00D03640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4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2A5E1E" w:rsidRPr="00973C4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973C41" w:rsidRDefault="00973C41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с творчеством П.И. Чайковского. </w:t>
            </w:r>
            <w:r w:rsidR="00D03640" w:rsidRPr="00973C41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мультфильма «Ще</w:t>
            </w:r>
            <w:r w:rsidRPr="00973C41">
              <w:rPr>
                <w:rFonts w:ascii="Times New Roman" w:eastAsia="Times New Roman" w:hAnsi="Times New Roman" w:cs="Times New Roman"/>
                <w:sz w:val="28"/>
                <w:szCs w:val="28"/>
              </w:rPr>
              <w:t>лкунчик». Беседа.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973C41" w:rsidRDefault="002A5E1E" w:rsidP="00973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4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D03640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73C4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4A0EF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«Мы – весёлые музыканты».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4A0EF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Изобразительная</w:t>
            </w:r>
            <w:proofErr w:type="gramEnd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деятельность «Нарисуй своё настроение».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4A0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D03640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4A0EF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деятельность «Придумай движение под музыку» (импровизация).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 года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4A0EF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классической музыки для детей и родителей</w:t>
            </w:r>
            <w:r w:rsidR="004A0EF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ДОО, муз</w:t>
            </w:r>
            <w:proofErr w:type="gramStart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колы, родители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973C41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2A5E1E" w:rsidRPr="00160E27" w:rsidTr="002A5E1E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4A0EF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2A5E1E"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Продуктивная деятельность.</w:t>
            </w:r>
          </w:p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из бросового материала «шумовых инструментов».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60E27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ДОО, родители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Default="002A5E1E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теч</w:t>
            </w:r>
            <w:proofErr w:type="spellEnd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4A0EF6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ода</w:t>
            </w:r>
          </w:p>
          <w:p w:rsidR="004A0EF6" w:rsidRDefault="004A0EF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0EF6" w:rsidRPr="00160E27" w:rsidRDefault="004A0EF6" w:rsidP="002A5E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5E1E" w:rsidRPr="00160E27" w:rsidTr="002A5E1E">
        <w:tc>
          <w:tcPr>
            <w:tcW w:w="97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5E1E" w:rsidRPr="0013639A" w:rsidRDefault="002A5E1E" w:rsidP="002A5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3639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3-й этап: заключительный</w:t>
            </w:r>
          </w:p>
        </w:tc>
      </w:tr>
      <w:tr w:rsidR="00D03640" w:rsidRPr="00160E27" w:rsidTr="00F042A9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3640" w:rsidRPr="00160E27" w:rsidRDefault="00D03640" w:rsidP="00F0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3640" w:rsidRPr="00160E27" w:rsidRDefault="00D03640" w:rsidP="001363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Обзорная экскурсия по школе</w:t>
            </w:r>
            <w:r w:rsidR="001363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</w:t>
            </w: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3640" w:rsidRPr="00160E27" w:rsidRDefault="00D03640" w:rsidP="00F0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ДОО, муз</w:t>
            </w:r>
            <w:proofErr w:type="gramStart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160E27">
              <w:rPr>
                <w:rFonts w:ascii="Times New Roman" w:eastAsia="Times New Roman" w:hAnsi="Times New Roman" w:cs="Times New Roman"/>
                <w:sz w:val="28"/>
                <w:szCs w:val="28"/>
              </w:rPr>
              <w:t>колы, родители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3640" w:rsidRPr="00160E27" w:rsidRDefault="0013639A" w:rsidP="00F042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</w:tbl>
    <w:p w:rsidR="002A5E1E" w:rsidRPr="00160E27" w:rsidRDefault="002A5E1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73C41" w:rsidRDefault="00973C41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Pr="00160E27" w:rsidRDefault="00364B47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B47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2A5E1E" w:rsidRPr="00160E2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музыки является одним из доступных и эффективных методов психолого-педагогического воздействия на ребенка в условиях нашего образовательного учреждения и помогает решать многие задачи воспитательно-образовательного процесса.</w:t>
      </w:r>
    </w:p>
    <w:p w:rsidR="002A5E1E" w:rsidRPr="00160E27" w:rsidRDefault="002A5E1E" w:rsidP="00364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При выборе репертуара необходимо учитывать возрастные особенности детей дошкольного возраста.</w:t>
      </w:r>
    </w:p>
    <w:p w:rsidR="002A5E1E" w:rsidRPr="00160E27" w:rsidRDefault="002A5E1E" w:rsidP="00364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Формы проведения мероприятий предполагали интеграцию различных видов детской деятельности: музыкальной, двигательной, познавательной, изобразительной, коммуникативной, восприятие художественной литературы</w:t>
      </w:r>
      <w:r w:rsidR="00364B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5E1E" w:rsidRPr="00160E27" w:rsidRDefault="002A5E1E" w:rsidP="00364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При организации проведения мероприятий необходимо учитывать особенности организации образовательного процесса в ДШИ, а ДШИ – особенности режима в ДОО.</w:t>
      </w:r>
    </w:p>
    <w:p w:rsidR="002A5E1E" w:rsidRDefault="00364B47" w:rsidP="00364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Особо в</w:t>
      </w:r>
      <w:r w:rsidR="002A5E1E" w:rsidRPr="00160E27">
        <w:rPr>
          <w:rFonts w:ascii="Times New Roman" w:eastAsia="Times New Roman" w:hAnsi="Times New Roman" w:cs="Times New Roman"/>
          <w:sz w:val="28"/>
          <w:szCs w:val="28"/>
        </w:rPr>
        <w:t xml:space="preserve">ажным моментом </w:t>
      </w:r>
      <w:r>
        <w:rPr>
          <w:rFonts w:ascii="Times New Roman" w:eastAsia="Times New Roman" w:hAnsi="Times New Roman" w:cs="Times New Roman"/>
          <w:sz w:val="28"/>
          <w:szCs w:val="28"/>
        </w:rPr>
        <w:t>следует считать</w:t>
      </w:r>
      <w:r w:rsidR="002A5E1E" w:rsidRPr="00160E27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заинтересованность родителей инновационной идеей совместной работы. Родител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2A5E1E" w:rsidRPr="00160E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поделились </w:t>
      </w:r>
      <w:r w:rsidR="002A5E1E" w:rsidRPr="00160E27">
        <w:rPr>
          <w:rFonts w:ascii="Times New Roman" w:eastAsia="Times New Roman" w:hAnsi="Times New Roman" w:cs="Times New Roman"/>
          <w:sz w:val="28"/>
          <w:szCs w:val="28"/>
        </w:rPr>
        <w:t>интересны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2A5E1E" w:rsidRPr="00160E27">
        <w:rPr>
          <w:rFonts w:ascii="Times New Roman" w:eastAsia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2A5E1E" w:rsidRPr="00160E27">
        <w:rPr>
          <w:rFonts w:ascii="Times New Roman" w:eastAsia="Times New Roman" w:hAnsi="Times New Roman" w:cs="Times New Roman"/>
          <w:sz w:val="28"/>
          <w:szCs w:val="28"/>
        </w:rPr>
        <w:t xml:space="preserve"> семейного воспитания. Оказалось, что кто-то отдает предпочтение классической музыке, кто-то современным ритмам, народным, но в каждой семье любят и слушают музыку.</w:t>
      </w:r>
    </w:p>
    <w:p w:rsidR="00364B47" w:rsidRPr="00160E27" w:rsidRDefault="00364B47" w:rsidP="00364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Pr="00160E27" w:rsidRDefault="002A5E1E" w:rsidP="00364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Музыка стала не редким гостем, а постоянным спутником жизни ребенка и в детском саду, и дома.</w:t>
      </w:r>
    </w:p>
    <w:p w:rsidR="002A5E1E" w:rsidRDefault="002A5E1E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В практику педагогов вошли такие инновационные методы и приемы использования музыки, как музыкальные минутки, день музыки, час классической музыки, музыкальные ассоциации и др.</w:t>
      </w:r>
    </w:p>
    <w:p w:rsidR="00364B47" w:rsidRPr="00160E27" w:rsidRDefault="00364B47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Default="002A5E1E" w:rsidP="00364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реализации проекта «Детский сад – </w:t>
      </w:r>
      <w:r w:rsidR="00364B47">
        <w:rPr>
          <w:rFonts w:ascii="Times New Roman" w:eastAsia="Times New Roman" w:hAnsi="Times New Roman" w:cs="Times New Roman"/>
          <w:sz w:val="28"/>
          <w:szCs w:val="28"/>
        </w:rPr>
        <w:t>детская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школа</w:t>
      </w:r>
      <w:r w:rsidR="00364B47">
        <w:rPr>
          <w:rFonts w:ascii="Times New Roman" w:eastAsia="Times New Roman" w:hAnsi="Times New Roman" w:cs="Times New Roman"/>
          <w:sz w:val="28"/>
          <w:szCs w:val="28"/>
        </w:rPr>
        <w:t xml:space="preserve"> искусств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» у дошкольников возник познавательный интерес </w:t>
      </w:r>
      <w:proofErr w:type="gramStart"/>
      <w:r w:rsidRPr="00160E27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разнообразной музыкальной </w:t>
      </w:r>
      <w:r w:rsidR="00364B47">
        <w:rPr>
          <w:rFonts w:ascii="Times New Roman" w:eastAsia="Times New Roman" w:hAnsi="Times New Roman" w:cs="Times New Roman"/>
          <w:sz w:val="28"/>
          <w:szCs w:val="28"/>
        </w:rPr>
        <w:t xml:space="preserve">и изобразительной 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деятельности. Дети старшего дошкольного возраста и в семье продолжают знакомство с музыкальными инструментами, посещают концерты и спектакли, слушают музыкальные произведения, читают детскую литературу о жизни музыкантов, об истории создания музыкальных инструментов.</w:t>
      </w:r>
    </w:p>
    <w:p w:rsidR="00364B47" w:rsidRPr="00160E27" w:rsidRDefault="00364B47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Pr="00160E27" w:rsidRDefault="002A5E1E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4B47">
        <w:rPr>
          <w:rFonts w:ascii="Times New Roman" w:eastAsia="Times New Roman" w:hAnsi="Times New Roman" w:cs="Times New Roman"/>
          <w:b/>
          <w:sz w:val="28"/>
          <w:szCs w:val="28"/>
        </w:rPr>
        <w:t>Линия развития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: продолжать сотрудничество с </w:t>
      </w:r>
      <w:r w:rsidR="00364B47">
        <w:rPr>
          <w:rFonts w:ascii="Times New Roman" w:eastAsia="Times New Roman" w:hAnsi="Times New Roman" w:cs="Times New Roman"/>
          <w:sz w:val="28"/>
          <w:szCs w:val="28"/>
        </w:rPr>
        <w:t xml:space="preserve">детской 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школой</w:t>
      </w:r>
      <w:r w:rsidR="00364B47">
        <w:rPr>
          <w:rFonts w:ascii="Times New Roman" w:eastAsia="Times New Roman" w:hAnsi="Times New Roman" w:cs="Times New Roman"/>
          <w:sz w:val="28"/>
          <w:szCs w:val="28"/>
        </w:rPr>
        <w:t xml:space="preserve"> искусств</w:t>
      </w:r>
      <w:r w:rsidRPr="00160E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5E1E" w:rsidRDefault="002A5E1E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64B47" w:rsidRDefault="00364B47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4B47" w:rsidRDefault="00364B47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4B47" w:rsidRDefault="00364B47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B93" w:rsidRPr="00160E27" w:rsidRDefault="00D34B93" w:rsidP="00364B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Pr="00160E27" w:rsidRDefault="002A5E1E" w:rsidP="002A5E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2A5E1E" w:rsidRPr="00160E27" w:rsidRDefault="002A5E1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1. Анисимова Г.И. 100 музыкальных игр для развития дошкольников. Старшая и подготовительные группы / Г.И. Анисимова, Е.А. Афоничева, В.Н. Куров. – Ярославль: Академия развития, 2008. – 96 с.</w:t>
      </w:r>
    </w:p>
    <w:p w:rsidR="002A5E1E" w:rsidRPr="00160E27" w:rsidRDefault="002A5E1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2. </w:t>
      </w:r>
      <w:proofErr w:type="spellStart"/>
      <w:r w:rsidRPr="00160E27">
        <w:rPr>
          <w:rFonts w:ascii="Times New Roman" w:eastAsia="Times New Roman" w:hAnsi="Times New Roman" w:cs="Times New Roman"/>
          <w:sz w:val="28"/>
          <w:szCs w:val="28"/>
        </w:rPr>
        <w:t>Бодраченко</w:t>
      </w:r>
      <w:proofErr w:type="spell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И.В. Музыкальные игры в детском саду для детей 5-7 лет. – М.: Айрис-пресс, 2009. – 176 с.</w:t>
      </w:r>
    </w:p>
    <w:p w:rsidR="002A5E1E" w:rsidRDefault="002A5E1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3. </w:t>
      </w:r>
      <w:proofErr w:type="spellStart"/>
      <w:r w:rsidRPr="00160E27">
        <w:rPr>
          <w:rFonts w:ascii="Times New Roman" w:eastAsia="Times New Roman" w:hAnsi="Times New Roman" w:cs="Times New Roman"/>
          <w:sz w:val="28"/>
          <w:szCs w:val="28"/>
        </w:rPr>
        <w:t>Зацепина</w:t>
      </w:r>
      <w:proofErr w:type="spellEnd"/>
      <w:r w:rsidRPr="00160E27">
        <w:rPr>
          <w:rFonts w:ascii="Times New Roman" w:eastAsia="Times New Roman" w:hAnsi="Times New Roman" w:cs="Times New Roman"/>
          <w:sz w:val="28"/>
          <w:szCs w:val="28"/>
        </w:rPr>
        <w:t xml:space="preserve"> М.Б. Музыкальное воспитание в детском саду. – М. Просвещение, 2006. – 115 с.</w:t>
      </w: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39A" w:rsidRPr="00581F5E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581F5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Приложения.</w:t>
      </w:r>
      <w:r w:rsidRPr="00581F5E">
        <w:rPr>
          <w:rFonts w:ascii="Times New Roman" w:eastAsia="Times New Roman" w:hAnsi="Times New Roman" w:cs="Times New Roman"/>
          <w:noProof/>
          <w:sz w:val="32"/>
          <w:szCs w:val="32"/>
        </w:rPr>
        <w:t xml:space="preserve"> </w:t>
      </w:r>
    </w:p>
    <w:p w:rsidR="0013639A" w:rsidRDefault="0013639A" w:rsidP="002A5E1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3639A" w:rsidRPr="00581F5E" w:rsidRDefault="00581F5E" w:rsidP="001363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581F5E">
        <w:rPr>
          <w:rFonts w:ascii="Times New Roman" w:eastAsia="Times New Roman" w:hAnsi="Times New Roman" w:cs="Times New Roman"/>
          <w:b/>
          <w:noProof/>
          <w:sz w:val="28"/>
          <w:szCs w:val="28"/>
        </w:rPr>
        <w:t>Знакомимся с музыкальными инструментами</w:t>
      </w:r>
      <w:r w:rsidR="0013639A" w:rsidRPr="00581F5E">
        <w:rPr>
          <w:rFonts w:ascii="Times New Roman" w:eastAsia="Times New Roman" w:hAnsi="Times New Roman" w:cs="Times New Roman"/>
          <w:b/>
          <w:noProof/>
          <w:sz w:val="28"/>
          <w:szCs w:val="28"/>
        </w:rPr>
        <w:t>.</w:t>
      </w:r>
    </w:p>
    <w:p w:rsidR="0013639A" w:rsidRPr="0013639A" w:rsidRDefault="00581F5E" w:rsidP="002A5E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190500</wp:posOffset>
            </wp:positionV>
            <wp:extent cx="3429000" cy="3790950"/>
            <wp:effectExtent l="19050" t="0" r="0" b="0"/>
            <wp:wrapNone/>
            <wp:docPr id="2" name="Рисунок 11" descr="C:\Users\Acer\Desktop\фото с тел\IMG-be0de7f4da09f83bd4fc426d8c820a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ото с тел\IMG-be0de7f4da09f83bd4fc426d8c820af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4100" b="1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F5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2790825</wp:posOffset>
            </wp:positionV>
            <wp:extent cx="3533775" cy="4610100"/>
            <wp:effectExtent l="19050" t="0" r="9525" b="0"/>
            <wp:wrapNone/>
            <wp:docPr id="3" name="Рисунок 7" descr="C:\Users\Acer\Desktop\фото с тел\IMG-62dbfd72a4556646ea2404f2d2a791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 с тел\IMG-62dbfd72a4556646ea2404f2d2a7912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5302" r="20386" b="1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E1E" w:rsidRDefault="002A5E1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0E2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81F5E" w:rsidRDefault="00581F5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1F5E" w:rsidRDefault="00581F5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1F5E" w:rsidRPr="00160E27" w:rsidRDefault="00581F5E" w:rsidP="002A5E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5E1E" w:rsidRDefault="002A5E1E" w:rsidP="002A5E1E"/>
    <w:p w:rsidR="002A5E1E" w:rsidRDefault="002A5E1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2A5E1E"/>
    <w:p w:rsidR="00581F5E" w:rsidRDefault="00581F5E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F5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3890010</wp:posOffset>
            </wp:positionV>
            <wp:extent cx="4010025" cy="5343525"/>
            <wp:effectExtent l="19050" t="0" r="9525" b="0"/>
            <wp:wrapNone/>
            <wp:docPr id="6" name="Рисунок 4" descr="C:\Users\Acer\Desktop\фото с тел\IMG-9a4e85ceebb3534c1c94bd27d86701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с тел\IMG-9a4e85ceebb3534c1c94bd27d867014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F5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-299084</wp:posOffset>
            </wp:positionH>
            <wp:positionV relativeFrom="paragraph">
              <wp:posOffset>346710</wp:posOffset>
            </wp:positionV>
            <wp:extent cx="3817674" cy="4295775"/>
            <wp:effectExtent l="19050" t="0" r="0" b="0"/>
            <wp:wrapNone/>
            <wp:docPr id="9" name="Рисунок 8" descr="C:\Users\Acer\Desktop\фото с тел\IMG-281a384b39b570681be0bf1b7a3d27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 с тел\IMG-281a384b39b570681be0bf1b7a3d275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1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74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F5E">
        <w:rPr>
          <w:rFonts w:ascii="Times New Roman" w:hAnsi="Times New Roman" w:cs="Times New Roman"/>
          <w:b/>
          <w:sz w:val="28"/>
          <w:szCs w:val="28"/>
        </w:rPr>
        <w:t>Играем в «Музыкальное лото»</w:t>
      </w: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P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581F5E" w:rsidP="00581F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81F5E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5490210</wp:posOffset>
            </wp:positionV>
            <wp:extent cx="5156200" cy="3867150"/>
            <wp:effectExtent l="19050" t="0" r="6350" b="0"/>
            <wp:wrapThrough wrapText="bothSides">
              <wp:wrapPolygon edited="0">
                <wp:start x="-80" y="0"/>
                <wp:lineTo x="-80" y="21494"/>
                <wp:lineTo x="21627" y="21494"/>
                <wp:lineTo x="21627" y="0"/>
                <wp:lineTo x="-80" y="0"/>
              </wp:wrapPolygon>
            </wp:wrapThrough>
            <wp:docPr id="10" name="Рисунок 2" descr="C:\Users\Acer\Desktop\проект муз школа\U47SC7NWY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роект муз школа\U47SC7NWYS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260985</wp:posOffset>
            </wp:positionV>
            <wp:extent cx="4010025" cy="5343525"/>
            <wp:effectExtent l="19050" t="0" r="9525" b="0"/>
            <wp:wrapThrough wrapText="bothSides">
              <wp:wrapPolygon edited="0">
                <wp:start x="-103" y="0"/>
                <wp:lineTo x="-103" y="21561"/>
                <wp:lineTo x="21651" y="21561"/>
                <wp:lineTo x="21651" y="0"/>
                <wp:lineTo x="-103" y="0"/>
              </wp:wrapPolygon>
            </wp:wrapThrough>
            <wp:docPr id="12" name="Рисунок 3" descr="C:\Users\Acer\Desktop\проект муз школа\hu7zIsqql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роект муз школа\hu7zIsqql-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F5E" w:rsidRPr="00581F5E">
        <w:rPr>
          <w:rFonts w:ascii="Times New Roman" w:hAnsi="Times New Roman" w:cs="Times New Roman"/>
          <w:b/>
          <w:sz w:val="28"/>
          <w:szCs w:val="28"/>
        </w:rPr>
        <w:t>Рисуем «Настроение»</w:t>
      </w: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Знакомимся с картинами великих русских художников.</w:t>
      </w: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57460" cy="4092295"/>
            <wp:effectExtent l="19050" t="0" r="0" b="0"/>
            <wp:docPr id="15" name="Рисунок 4" descr="C:\Users\Acer\Desktop\проект муз школа\pP7uFpvNs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роект муз школа\pP7uFpvNs9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38" cy="409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4532" cy="4112596"/>
            <wp:effectExtent l="19050" t="0" r="1868" b="0"/>
            <wp:docPr id="14" name="Рисунок 5" descr="C:\Users\Acer\Desktop\проект муз школа\59h8IdUNo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роект муз школа\59h8IdUNot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16" cy="41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32" w:rsidRDefault="00711732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8D1" w:rsidRDefault="00CE38D1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Экскурсия в школу искусств.</w:t>
      </w:r>
      <w:r w:rsidR="00242C1E" w:rsidRPr="00242C1E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42C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40853" cy="3838575"/>
            <wp:effectExtent l="19050" t="0" r="0" b="0"/>
            <wp:docPr id="27" name="Рисунок 10" descr="C:\Users\Acer\Desktop\проект муз школа\фото\ip_TT4Qq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проект муз школа\фото\ip_TT4QqDy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0" contrast="10000"/>
                    </a:blip>
                    <a:srcRect t="6497" r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53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D1" w:rsidRDefault="003A10A0" w:rsidP="00242C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4950" cy="4714875"/>
            <wp:effectExtent l="19050" t="0" r="0" b="0"/>
            <wp:docPr id="25" name="Рисунок 9" descr="C:\Users\Acer\Desktop\проект муз школа\фото\InorjD7eI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проект муз школа\фото\InorjD7eI88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10000"/>
                    </a:blip>
                    <a:srcRect l="4124" t="24627" b="1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1E" w:rsidRDefault="00242C1E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05375" cy="4048412"/>
            <wp:effectExtent l="19050" t="0" r="9525" b="0"/>
            <wp:docPr id="28" name="Рисунок 7" descr="C:\Users\Acer\Desktop\проект муз школа\фото\HHOUbtJc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проект муз школа\фото\HHOUbtJcVn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913" b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90" cy="40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1E" w:rsidRDefault="003A10A0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2525" cy="4533900"/>
            <wp:effectExtent l="19050" t="0" r="9525" b="0"/>
            <wp:docPr id="18" name="Рисунок 8" descr="C:\Users\Acer\Desktop\проект муз школа\фото\iJKVwP91H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проект муз школа\фото\iJKVwP91Hc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803" b="1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1E" w:rsidRDefault="00242C1E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4671060</wp:posOffset>
            </wp:positionV>
            <wp:extent cx="4514850" cy="4972050"/>
            <wp:effectExtent l="19050" t="0" r="0" b="0"/>
            <wp:wrapThrough wrapText="bothSides">
              <wp:wrapPolygon edited="0">
                <wp:start x="-91" y="0"/>
                <wp:lineTo x="-91" y="21517"/>
                <wp:lineTo x="21600" y="21517"/>
                <wp:lineTo x="21600" y="0"/>
                <wp:lineTo x="-91" y="0"/>
              </wp:wrapPolygon>
            </wp:wrapThrough>
            <wp:docPr id="31" name="Рисунок 4" descr="C:\Users\Acer\Desktop\проект муз школа\фото\20190201_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роект муз школа\фото\20190201_110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/>
                    </a:blip>
                    <a:srcRect t="6808" b="1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19600" cy="4284905"/>
            <wp:effectExtent l="19050" t="0" r="0" b="0"/>
            <wp:docPr id="30" name="Рисунок 6" descr="C:\Users\Acer\Desktop\проект муз школа\фото\caXdrmqT1r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роект муз школа\фото\caXdrmqT1r4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 contrast="10000"/>
                    </a:blip>
                    <a:srcRect t="11260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36" cy="428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8D1" w:rsidRDefault="00B4353B" w:rsidP="00B435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4794885</wp:posOffset>
            </wp:positionV>
            <wp:extent cx="3524250" cy="4362450"/>
            <wp:effectExtent l="19050" t="0" r="0" b="0"/>
            <wp:wrapThrough wrapText="bothSides">
              <wp:wrapPolygon edited="0">
                <wp:start x="-117" y="0"/>
                <wp:lineTo x="-117" y="21506"/>
                <wp:lineTo x="21600" y="21506"/>
                <wp:lineTo x="21600" y="0"/>
                <wp:lineTo x="-117" y="0"/>
              </wp:wrapPolygon>
            </wp:wrapThrough>
            <wp:docPr id="32" name="Рисунок 12" descr="C:\Users\Acer\Desktop\проект муз школа\фото\tqfS4L77dq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проект муз школа\фото\tqfS4L77dqk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10000"/>
                    </a:blip>
                    <a:srcRect t="3321" r="8867" b="1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0A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05150" cy="4248150"/>
            <wp:effectExtent l="19050" t="0" r="0" b="0"/>
            <wp:docPr id="7" name="Рисунок 3" descr="C:\Users\Acer\Desktop\проект муз школа\фото\9GymZmTaCh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роект муз школа\фото\9GymZmTaChc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 contrast="10000"/>
                    </a:blip>
                    <a:srcRect t="1749" r="15544" b="1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0A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1875" cy="4583906"/>
            <wp:effectExtent l="19050" t="0" r="3175" b="0"/>
            <wp:docPr id="5" name="Рисунок 2" descr="C:\Users\Acer\Desktop\проект муз школа\фото\6kGhB9isH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роект муз школа\фото\6kGhB9isHE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63" cy="458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0A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9325" cy="4521110"/>
            <wp:effectExtent l="19050" t="0" r="9525" b="0"/>
            <wp:docPr id="4" name="Рисунок 1" descr="C:\Users\Acer\Desktop\проект муз школа\фото\zJduDdx2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роект муз школа\фото\zJduDdx2b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77" cy="452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3B" w:rsidRDefault="00B4353B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732" w:rsidRDefault="00F74D4B" w:rsidP="00581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5940425" cy="8658225"/>
            <wp:effectExtent l="19050" t="0" r="3175" b="0"/>
            <wp:wrapThrough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hrough>
            <wp:docPr id="17" name="Рисунок 7" descr="C:\Users\Acer\Documents\консультации\консуль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консультации\консультац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родителей.</w:t>
      </w:r>
    </w:p>
    <w:sectPr w:rsidR="00711732" w:rsidSect="004D3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352" w:rsidRDefault="002F3352" w:rsidP="00581F5E">
      <w:pPr>
        <w:spacing w:after="0" w:line="240" w:lineRule="auto"/>
      </w:pPr>
      <w:r>
        <w:separator/>
      </w:r>
    </w:p>
  </w:endnote>
  <w:endnote w:type="continuationSeparator" w:id="0">
    <w:p w:rsidR="002F3352" w:rsidRDefault="002F3352" w:rsidP="00581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352" w:rsidRDefault="002F3352" w:rsidP="00581F5E">
      <w:pPr>
        <w:spacing w:after="0" w:line="240" w:lineRule="auto"/>
      </w:pPr>
      <w:r>
        <w:separator/>
      </w:r>
    </w:p>
  </w:footnote>
  <w:footnote w:type="continuationSeparator" w:id="0">
    <w:p w:rsidR="002F3352" w:rsidRDefault="002F3352" w:rsidP="00581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5E1E"/>
    <w:rsid w:val="0004567E"/>
    <w:rsid w:val="000E4E2E"/>
    <w:rsid w:val="0013639A"/>
    <w:rsid w:val="00160E27"/>
    <w:rsid w:val="00242C1E"/>
    <w:rsid w:val="002A5E1E"/>
    <w:rsid w:val="002A696D"/>
    <w:rsid w:val="002F3352"/>
    <w:rsid w:val="00317622"/>
    <w:rsid w:val="00334153"/>
    <w:rsid w:val="00356B3D"/>
    <w:rsid w:val="00364B47"/>
    <w:rsid w:val="003A10A0"/>
    <w:rsid w:val="003E68E4"/>
    <w:rsid w:val="00433D64"/>
    <w:rsid w:val="00471B22"/>
    <w:rsid w:val="00482586"/>
    <w:rsid w:val="004A0EF6"/>
    <w:rsid w:val="004C18EA"/>
    <w:rsid w:val="004D3B12"/>
    <w:rsid w:val="00581F5E"/>
    <w:rsid w:val="005E3E9B"/>
    <w:rsid w:val="005F7BCF"/>
    <w:rsid w:val="00671BFA"/>
    <w:rsid w:val="00711732"/>
    <w:rsid w:val="00762853"/>
    <w:rsid w:val="007641CE"/>
    <w:rsid w:val="00817269"/>
    <w:rsid w:val="0082556F"/>
    <w:rsid w:val="00856014"/>
    <w:rsid w:val="00864FF4"/>
    <w:rsid w:val="008A2842"/>
    <w:rsid w:val="008D5A28"/>
    <w:rsid w:val="00973C41"/>
    <w:rsid w:val="00A2475C"/>
    <w:rsid w:val="00A53026"/>
    <w:rsid w:val="00A637E0"/>
    <w:rsid w:val="00AB2A82"/>
    <w:rsid w:val="00B25D10"/>
    <w:rsid w:val="00B4353B"/>
    <w:rsid w:val="00CE38D1"/>
    <w:rsid w:val="00D00C4E"/>
    <w:rsid w:val="00D03640"/>
    <w:rsid w:val="00D34B93"/>
    <w:rsid w:val="00D66D06"/>
    <w:rsid w:val="00F74D4B"/>
    <w:rsid w:val="00FC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5E1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6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B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8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81F5E"/>
  </w:style>
  <w:style w:type="paragraph" w:styleId="a9">
    <w:name w:val="footer"/>
    <w:basedOn w:val="a"/>
    <w:link w:val="aa"/>
    <w:uiPriority w:val="99"/>
    <w:semiHidden/>
    <w:unhideWhenUsed/>
    <w:rsid w:val="00581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81F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4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6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0963B-23F9-4F65-9231-27C1DF0ED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yavor</cp:lastModifiedBy>
  <cp:revision>19</cp:revision>
  <dcterms:created xsi:type="dcterms:W3CDTF">2019-01-25T07:31:00Z</dcterms:created>
  <dcterms:modified xsi:type="dcterms:W3CDTF">2021-01-05T08:33:00Z</dcterms:modified>
</cp:coreProperties>
</file>