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A5A" w:rsidRDefault="006D1A08">
      <w:pPr>
        <w:pStyle w:val="a3"/>
        <w:spacing w:before="67"/>
        <w:ind w:left="1289"/>
      </w:pPr>
      <w:r>
        <w:rPr>
          <w:color w:val="001F5F"/>
        </w:rPr>
        <w:t>Муниципальное дошкольное образовательное автономное учреждение</w:t>
      </w:r>
    </w:p>
    <w:p w:rsidR="00227A5A" w:rsidRDefault="006D1A08">
      <w:pPr>
        <w:pStyle w:val="a3"/>
        <w:spacing w:before="2"/>
        <w:ind w:left="1488" w:right="1468" w:firstLine="312"/>
      </w:pPr>
      <w:r>
        <w:rPr>
          <w:color w:val="001F5F"/>
        </w:rPr>
        <w:t>«Детский сад № 105 общеразвивающего вида с приоритетным осуществлением социально – личностного развития воспитанников</w:t>
      </w:r>
    </w:p>
    <w:p w:rsidR="00227A5A" w:rsidRDefault="006D1A08">
      <w:pPr>
        <w:pStyle w:val="a3"/>
        <w:spacing w:line="322" w:lineRule="exact"/>
        <w:ind w:left="4033"/>
      </w:pPr>
      <w:r>
        <w:rPr>
          <w:color w:val="001F5F"/>
        </w:rPr>
        <w:t>«Дюймовочка» г. Орска»</w:t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rPr>
          <w:sz w:val="30"/>
        </w:rPr>
      </w:pPr>
    </w:p>
    <w:p w:rsidR="00227A5A" w:rsidRDefault="006D1A08">
      <w:pPr>
        <w:pStyle w:val="1"/>
        <w:spacing w:before="257"/>
        <w:ind w:right="1640"/>
      </w:pPr>
      <w:r>
        <w:rPr>
          <w:color w:val="001F5F"/>
        </w:rPr>
        <w:t>Тема проекта:</w:t>
      </w:r>
    </w:p>
    <w:p w:rsidR="00227A5A" w:rsidRDefault="006D1A08">
      <w:pPr>
        <w:pStyle w:val="a4"/>
      </w:pPr>
      <w:r>
        <w:rPr>
          <w:color w:val="FF0000"/>
        </w:rPr>
        <w:t>«Я знаю! Я горжусь!»</w:t>
      </w:r>
    </w:p>
    <w:p w:rsidR="00227A5A" w:rsidRDefault="006D1A08">
      <w:pPr>
        <w:pStyle w:val="1"/>
        <w:spacing w:before="323"/>
        <w:ind w:right="1681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3324225</wp:posOffset>
            </wp:positionH>
            <wp:positionV relativeFrom="paragraph">
              <wp:posOffset>462411</wp:posOffset>
            </wp:positionV>
            <wp:extent cx="1341107" cy="1643062"/>
            <wp:effectExtent l="0" t="0" r="0" b="0"/>
            <wp:wrapTopAndBottom/>
            <wp:docPr id="1" name="image1.jpeg" descr="1448_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07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«Патриотическое воспитание детей дошкольного возраста».</w:t>
      </w:r>
    </w:p>
    <w:p w:rsidR="00227A5A" w:rsidRDefault="006D1A08">
      <w:pPr>
        <w:spacing w:before="242"/>
        <w:ind w:left="1688" w:right="1453"/>
        <w:jc w:val="center"/>
        <w:rPr>
          <w:b/>
          <w:sz w:val="28"/>
        </w:rPr>
      </w:pPr>
      <w:r>
        <w:rPr>
          <w:b/>
          <w:color w:val="001F5F"/>
          <w:sz w:val="28"/>
        </w:rPr>
        <w:t>Срок реализации: февраль 2020 г – май 2020 г.</w:t>
      </w: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spacing w:before="2"/>
        <w:rPr>
          <w:b/>
          <w:sz w:val="41"/>
        </w:rPr>
      </w:pPr>
    </w:p>
    <w:p w:rsidR="00227A5A" w:rsidRDefault="006D1A08">
      <w:pPr>
        <w:pStyle w:val="1"/>
        <w:ind w:right="1353"/>
      </w:pPr>
      <w:r>
        <w:rPr>
          <w:color w:val="001F5F"/>
        </w:rPr>
        <w:t>Тип проекта: долгосрочный.</w:t>
      </w: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6D1A08" w:rsidRDefault="006D1A08" w:rsidP="006D1A08">
      <w:pPr>
        <w:spacing w:before="233"/>
        <w:ind w:left="4443"/>
        <w:rPr>
          <w:b/>
          <w:color w:val="001F5F"/>
          <w:sz w:val="28"/>
        </w:rPr>
      </w:pPr>
      <w:r>
        <w:rPr>
          <w:b/>
          <w:color w:val="001F5F"/>
          <w:sz w:val="28"/>
        </w:rPr>
        <w:t>Авторы проекта:</w:t>
      </w:r>
    </w:p>
    <w:p w:rsidR="006D1A08" w:rsidRDefault="006D1A08" w:rsidP="006D1A08">
      <w:pPr>
        <w:spacing w:before="233"/>
        <w:ind w:left="4443"/>
        <w:rPr>
          <w:color w:val="001F5F"/>
        </w:rPr>
      </w:pPr>
      <w:r>
        <w:rPr>
          <w:color w:val="001F5F"/>
        </w:rPr>
        <w:t>Воспитатели:</w:t>
      </w:r>
      <w:r>
        <w:rPr>
          <w:color w:val="001F5F"/>
        </w:rPr>
        <w:tab/>
        <w:t xml:space="preserve">Яшугина О.В., Черномырдина О.В. </w:t>
      </w:r>
    </w:p>
    <w:p w:rsidR="00227A5A" w:rsidRPr="006D1A08" w:rsidRDefault="006D1A08" w:rsidP="006D1A08">
      <w:pPr>
        <w:spacing w:before="233"/>
        <w:ind w:left="4443"/>
        <w:rPr>
          <w:b/>
          <w:sz w:val="28"/>
        </w:rPr>
      </w:pPr>
      <w:r>
        <w:rPr>
          <w:color w:val="001F5F"/>
        </w:rPr>
        <w:t>Музыкальный руководитель Ещенко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К.А.</w:t>
      </w:r>
    </w:p>
    <w:p w:rsidR="00227A5A" w:rsidRDefault="00227A5A">
      <w:pPr>
        <w:pStyle w:val="a3"/>
        <w:rPr>
          <w:b/>
          <w:sz w:val="20"/>
        </w:rPr>
      </w:pPr>
    </w:p>
    <w:p w:rsidR="00227A5A" w:rsidRDefault="006D1A08">
      <w:pPr>
        <w:pStyle w:val="a3"/>
        <w:spacing w:before="2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142909</wp:posOffset>
            </wp:positionV>
            <wp:extent cx="6367765" cy="947165"/>
            <wp:effectExtent l="0" t="0" r="0" b="0"/>
            <wp:wrapTopAndBottom/>
            <wp:docPr id="3" name="image2.jpeg" descr="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765" cy="9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rPr>
          <w:sz w:val="16"/>
        </w:rPr>
        <w:sectPr w:rsidR="00227A5A">
          <w:type w:val="continuous"/>
          <w:pgSz w:w="11910" w:h="16840"/>
          <w:pgMar w:top="1040" w:right="0" w:bottom="280" w:left="8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spacing w:before="9"/>
        <w:rPr>
          <w:b/>
          <w:sz w:val="16"/>
        </w:rPr>
      </w:pPr>
    </w:p>
    <w:p w:rsidR="00227A5A" w:rsidRDefault="006D1A08">
      <w:pPr>
        <w:spacing w:before="89"/>
        <w:ind w:left="1688" w:right="950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-1439667</wp:posOffset>
            </wp:positionV>
            <wp:extent cx="1665477" cy="1665477"/>
            <wp:effectExtent l="0" t="0" r="0" b="0"/>
            <wp:wrapNone/>
            <wp:docPr id="5" name="image3.jpeg" descr="C:\Users\Lenovo\Desktop\pobeda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477" cy="166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Участники проекта</w:t>
      </w:r>
      <w:r>
        <w:rPr>
          <w:sz w:val="28"/>
        </w:rPr>
        <w:t>:</w:t>
      </w:r>
    </w:p>
    <w:p w:rsidR="00227A5A" w:rsidRDefault="006D1A08">
      <w:pPr>
        <w:pStyle w:val="a3"/>
        <w:spacing w:before="249" w:line="360" w:lineRule="auto"/>
        <w:ind w:left="862" w:firstLine="707"/>
      </w:pPr>
      <w:r>
        <w:t>Дети старшего дошкольного возраста, воспитатели, музыкальный руководитель и родители воспитанников.</w:t>
      </w:r>
    </w:p>
    <w:p w:rsidR="00227A5A" w:rsidRDefault="006D1A08">
      <w:pPr>
        <w:pStyle w:val="1"/>
        <w:spacing w:line="321" w:lineRule="exact"/>
        <w:ind w:left="1570"/>
        <w:jc w:val="left"/>
        <w:rPr>
          <w:b w:val="0"/>
        </w:rPr>
      </w:pPr>
      <w:r>
        <w:t>Средства реализации</w:t>
      </w:r>
      <w:r>
        <w:rPr>
          <w:b w:val="0"/>
        </w:rPr>
        <w:t>:</w:t>
      </w:r>
    </w:p>
    <w:p w:rsidR="00227A5A" w:rsidRDefault="006D1A08">
      <w:pPr>
        <w:pStyle w:val="a3"/>
        <w:spacing w:before="163" w:line="360" w:lineRule="auto"/>
        <w:ind w:left="862" w:right="4484"/>
      </w:pPr>
      <w:r>
        <w:t>Организованная образовательная деятельность; Беседы;</w:t>
      </w:r>
    </w:p>
    <w:p w:rsidR="00227A5A" w:rsidRDefault="006D1A08">
      <w:pPr>
        <w:pStyle w:val="a3"/>
        <w:spacing w:line="360" w:lineRule="auto"/>
        <w:ind w:left="862" w:right="5753"/>
      </w:pPr>
      <w:r>
        <w:t>Чтение художественной литературы; Игровая деятельность;</w:t>
      </w:r>
    </w:p>
    <w:p w:rsidR="00227A5A" w:rsidRDefault="006D1A08">
      <w:pPr>
        <w:pStyle w:val="a3"/>
        <w:spacing w:before="1"/>
        <w:ind w:left="862"/>
      </w:pPr>
      <w:r>
        <w:t>Продуктивная деятельность;</w:t>
      </w:r>
    </w:p>
    <w:p w:rsidR="00227A5A" w:rsidRDefault="006D1A08">
      <w:pPr>
        <w:pStyle w:val="a3"/>
        <w:spacing w:before="160" w:line="360" w:lineRule="auto"/>
        <w:ind w:left="862" w:right="4215"/>
      </w:pPr>
      <w:r>
        <w:t>Совместные мероприятия с родителями и детьми. Экскурсии с детьми по памятным местам.</w:t>
      </w:r>
    </w:p>
    <w:p w:rsidR="00227A5A" w:rsidRDefault="006D1A08">
      <w:pPr>
        <w:pStyle w:val="a3"/>
        <w:spacing w:line="321" w:lineRule="exact"/>
        <w:ind w:left="862"/>
      </w:pPr>
      <w:r>
        <w:t>Экскурсии к вечному огню.</w:t>
      </w:r>
    </w:p>
    <w:p w:rsidR="00227A5A" w:rsidRDefault="006D1A08">
      <w:pPr>
        <w:pStyle w:val="a3"/>
        <w:spacing w:before="163" w:line="360" w:lineRule="auto"/>
        <w:ind w:left="862" w:right="6098"/>
      </w:pPr>
      <w:r>
        <w:t>Посещение краеведческого музея. Просмотр презентаций:</w:t>
      </w:r>
    </w:p>
    <w:p w:rsidR="00227A5A" w:rsidRDefault="006D1A08">
      <w:pPr>
        <w:pStyle w:val="a3"/>
        <w:spacing w:line="360" w:lineRule="auto"/>
        <w:ind w:left="862" w:right="677"/>
      </w:pPr>
      <w:r>
        <w:t>Встречи с папами, служившими в Армии, с ветеранами ВОВ и тружениками тыла.</w:t>
      </w:r>
    </w:p>
    <w:p w:rsidR="00227A5A" w:rsidRDefault="006D1A08">
      <w:pPr>
        <w:pStyle w:val="a3"/>
        <w:spacing w:line="321" w:lineRule="exact"/>
        <w:ind w:left="862"/>
      </w:pPr>
      <w:r>
        <w:t>Консультации для родителей, ширмы-передвижки, рекомендации.</w:t>
      </w:r>
    </w:p>
    <w:p w:rsidR="00227A5A" w:rsidRDefault="006D1A08">
      <w:pPr>
        <w:pStyle w:val="a3"/>
        <w:tabs>
          <w:tab w:val="left" w:pos="2075"/>
          <w:tab w:val="left" w:pos="3516"/>
          <w:tab w:val="left" w:pos="3859"/>
          <w:tab w:val="left" w:pos="5183"/>
          <w:tab w:val="left" w:pos="6904"/>
          <w:tab w:val="left" w:pos="7405"/>
          <w:tab w:val="left" w:pos="8161"/>
          <w:tab w:val="left" w:pos="8520"/>
          <w:tab w:val="left" w:pos="10080"/>
        </w:tabs>
        <w:spacing w:before="162" w:line="360" w:lineRule="auto"/>
        <w:ind w:left="862" w:right="847"/>
      </w:pPr>
      <w:r>
        <w:t>Помощь</w:t>
      </w:r>
      <w:r>
        <w:tab/>
        <w:t>родителей</w:t>
      </w:r>
      <w:r>
        <w:tab/>
        <w:t>в</w:t>
      </w:r>
      <w:r>
        <w:tab/>
        <w:t>подборке</w:t>
      </w:r>
      <w:r>
        <w:tab/>
        <w:t>информации</w:t>
      </w:r>
      <w:r>
        <w:tab/>
        <w:t>по</w:t>
      </w:r>
      <w:r>
        <w:tab/>
        <w:t>теме</w:t>
      </w:r>
      <w:r>
        <w:tab/>
        <w:t>и</w:t>
      </w:r>
      <w:r>
        <w:tab/>
        <w:t>подготовке</w:t>
      </w:r>
      <w:r>
        <w:tab/>
      </w:r>
      <w:r>
        <w:rPr>
          <w:spacing w:val="-18"/>
        </w:rPr>
        <w:t xml:space="preserve">к </w:t>
      </w:r>
      <w:r>
        <w:t>викторинам, развлечениям, в изготовлении</w:t>
      </w:r>
      <w:r>
        <w:rPr>
          <w:spacing w:val="-6"/>
        </w:rPr>
        <w:t xml:space="preserve"> </w:t>
      </w:r>
      <w:r>
        <w:t>поделок.</w:t>
      </w:r>
    </w:p>
    <w:p w:rsidR="00227A5A" w:rsidRDefault="006D1A08">
      <w:pPr>
        <w:pStyle w:val="a3"/>
        <w:spacing w:line="360" w:lineRule="auto"/>
        <w:ind w:left="862" w:right="846" w:firstLine="707"/>
        <w:jc w:val="both"/>
      </w:pPr>
      <w:r>
        <w:rPr>
          <w:b/>
        </w:rPr>
        <w:t xml:space="preserve">Актуальность проекта. </w:t>
      </w:r>
      <w:r>
        <w:t>Воспитание патриотических чувств у детей дошкольного возраста – это одна из задач нравственного воспитания, которая включает в себя воспитание любви к близким людям, к детскому саду, родному городу и родной стране. Работа по воспитанию любви к родному городу и родной стране имеют огромное значение для развития личности ребенка. Без любви к Родине и уважения ее истории и культуры невозможно</w:t>
      </w:r>
    </w:p>
    <w:p w:rsidR="00227A5A" w:rsidRDefault="00227A5A">
      <w:pPr>
        <w:spacing w:line="360" w:lineRule="auto"/>
        <w:jc w:val="both"/>
        <w:sectPr w:rsidR="00227A5A">
          <w:pgSz w:w="11910" w:h="16840"/>
          <w:pgMar w:top="112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0" w:lineRule="auto"/>
        <w:ind w:left="862" w:right="848"/>
        <w:jc w:val="both"/>
      </w:pPr>
      <w:r>
        <w:lastRenderedPageBreak/>
        <w:t>воспитать гражданина и патриота своей Родины, сформировать у детей чувство собственного достоинства, положительные качества личности. Дети должны понять, что они являются частью народа огромной и богатой страны, что они - граждане России, маленькие россияне. Для этого лучше всего начать знакомить детей с малой родиной - местом, где они живут. Дети должны знать тот район, в котором они живут, видеть красоту тех улиц, по которым проходят каждый день. Затем нужно подводить к пониманию того, город - часть большой страны, а дети - жители России, её граждане. Гражданин - житель страны, который признает ее законы (правила поведения), потому что он любит свою страну. Надо помнить, что дошкольник воспринимает окружающую действительность эмоционально, поэтому патриотические чувства к родному городу, родной стране у него проявляются в чувстве восхищения своим городом, своей</w:t>
      </w:r>
      <w:r>
        <w:rPr>
          <w:spacing w:val="-9"/>
        </w:rPr>
        <w:t xml:space="preserve"> </w:t>
      </w:r>
      <w:r>
        <w:t>страной.</w:t>
      </w:r>
    </w:p>
    <w:p w:rsidR="00227A5A" w:rsidRDefault="00227A5A">
      <w:pPr>
        <w:pStyle w:val="a3"/>
        <w:spacing w:before="7"/>
        <w:rPr>
          <w:sz w:val="42"/>
        </w:rPr>
      </w:pPr>
    </w:p>
    <w:p w:rsidR="00227A5A" w:rsidRDefault="006D1A08">
      <w:pPr>
        <w:pStyle w:val="a3"/>
        <w:spacing w:before="1" w:line="357" w:lineRule="auto"/>
        <w:ind w:left="862" w:right="6887" w:firstLine="707"/>
      </w:pPr>
      <w:r>
        <w:rPr>
          <w:b/>
        </w:rPr>
        <w:t xml:space="preserve">Этапы проекта: </w:t>
      </w:r>
      <w:r>
        <w:t>1. Подготовительный этап. 2.Этап реализации проекта. 3.Презентация.</w:t>
      </w:r>
    </w:p>
    <w:p w:rsidR="00227A5A" w:rsidRDefault="00227A5A">
      <w:pPr>
        <w:pStyle w:val="a3"/>
        <w:spacing w:before="1"/>
        <w:rPr>
          <w:sz w:val="43"/>
        </w:rPr>
      </w:pPr>
    </w:p>
    <w:p w:rsidR="00227A5A" w:rsidRDefault="006D1A08">
      <w:pPr>
        <w:pStyle w:val="1"/>
        <w:ind w:right="1679"/>
      </w:pPr>
      <w:r>
        <w:t>Проектная карта</w:t>
      </w: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4738"/>
        <w:gridCol w:w="3194"/>
      </w:tblGrid>
      <w:tr w:rsidR="00227A5A">
        <w:trPr>
          <w:trHeight w:val="830"/>
        </w:trPr>
        <w:tc>
          <w:tcPr>
            <w:tcW w:w="1639" w:type="dxa"/>
          </w:tcPr>
          <w:p w:rsidR="00227A5A" w:rsidRDefault="006D1A0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  <w:p w:rsidR="00227A5A" w:rsidRDefault="006D1A08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38" w:type="dxa"/>
          </w:tcPr>
          <w:p w:rsidR="00227A5A" w:rsidRDefault="006D1A0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3194" w:type="dxa"/>
          </w:tcPr>
          <w:p w:rsidR="00227A5A" w:rsidRDefault="006D1A08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227A5A">
        <w:trPr>
          <w:trHeight w:val="412"/>
        </w:trPr>
        <w:tc>
          <w:tcPr>
            <w:tcW w:w="9571" w:type="dxa"/>
            <w:gridSpan w:val="3"/>
          </w:tcPr>
          <w:p w:rsidR="00227A5A" w:rsidRDefault="006D1A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 этап</w:t>
            </w:r>
          </w:p>
        </w:tc>
      </w:tr>
      <w:tr w:rsidR="00227A5A">
        <w:trPr>
          <w:trHeight w:val="1243"/>
        </w:trPr>
        <w:tc>
          <w:tcPr>
            <w:tcW w:w="1639" w:type="dxa"/>
          </w:tcPr>
          <w:p w:rsidR="00227A5A" w:rsidRDefault="006D1A08">
            <w:pPr>
              <w:pStyle w:val="TableParagraph"/>
              <w:tabs>
                <w:tab w:val="left" w:pos="837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неделя </w:t>
            </w:r>
            <w:r>
              <w:rPr>
                <w:sz w:val="24"/>
              </w:rPr>
              <w:t>февраля</w:t>
            </w:r>
          </w:p>
        </w:tc>
        <w:tc>
          <w:tcPr>
            <w:tcW w:w="7932" w:type="dxa"/>
            <w:gridSpan w:val="2"/>
          </w:tcPr>
          <w:p w:rsidR="00227A5A" w:rsidRDefault="006D1A0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Определить тему и проблемы будущего проекта, постановка цели и</w:t>
            </w:r>
          </w:p>
          <w:p w:rsidR="00227A5A" w:rsidRDefault="006D1A08">
            <w:pPr>
              <w:pStyle w:val="TableParagraph"/>
              <w:spacing w:before="5" w:line="410" w:lineRule="atLeast"/>
              <w:rPr>
                <w:sz w:val="24"/>
              </w:rPr>
            </w:pPr>
            <w:r>
              <w:rPr>
                <w:sz w:val="24"/>
              </w:rPr>
              <w:t>задач. Подбор и разработка необходимых материалов. Составление проектной карты.</w:t>
            </w:r>
          </w:p>
        </w:tc>
      </w:tr>
      <w:tr w:rsidR="00227A5A">
        <w:trPr>
          <w:trHeight w:val="412"/>
        </w:trPr>
        <w:tc>
          <w:tcPr>
            <w:tcW w:w="9571" w:type="dxa"/>
            <w:gridSpan w:val="3"/>
          </w:tcPr>
          <w:p w:rsidR="00227A5A" w:rsidRDefault="006D1A0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 этап реализации проекта</w:t>
            </w:r>
          </w:p>
        </w:tc>
      </w:tr>
      <w:tr w:rsidR="00227A5A">
        <w:trPr>
          <w:trHeight w:val="1242"/>
        </w:trPr>
        <w:tc>
          <w:tcPr>
            <w:tcW w:w="1639" w:type="dxa"/>
          </w:tcPr>
          <w:p w:rsidR="00227A5A" w:rsidRDefault="006D1A0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738" w:type="dxa"/>
          </w:tcPr>
          <w:p w:rsidR="00227A5A" w:rsidRDefault="006D1A08">
            <w:pPr>
              <w:pStyle w:val="TableParagraph"/>
              <w:spacing w:line="360" w:lineRule="auto"/>
              <w:ind w:right="410"/>
              <w:rPr>
                <w:sz w:val="24"/>
              </w:rPr>
            </w:pPr>
            <w:r>
              <w:rPr>
                <w:sz w:val="24"/>
              </w:rPr>
              <w:t>Рассматривание иллюстраций «Армия». Беседа «Профессия – военнослужащий».</w:t>
            </w:r>
          </w:p>
          <w:p w:rsidR="00227A5A" w:rsidRDefault="006D1A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 «Группы войск».</w:t>
            </w:r>
          </w:p>
        </w:tc>
        <w:tc>
          <w:tcPr>
            <w:tcW w:w="3194" w:type="dxa"/>
          </w:tcPr>
          <w:p w:rsidR="00227A5A" w:rsidRDefault="006D1A08">
            <w:pPr>
              <w:pStyle w:val="TableParagraph"/>
              <w:spacing w:line="360" w:lineRule="auto"/>
              <w:ind w:left="106"/>
              <w:rPr>
                <w:sz w:val="24"/>
              </w:rPr>
            </w:pPr>
            <w:r>
              <w:rPr>
                <w:sz w:val="24"/>
              </w:rPr>
              <w:t>Формировать у детей знания об армии, об особенностях</w:t>
            </w:r>
          </w:p>
          <w:p w:rsidR="00227A5A" w:rsidRDefault="006D1A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военной службы.</w:t>
            </w:r>
          </w:p>
        </w:tc>
      </w:tr>
    </w:tbl>
    <w:p w:rsidR="00227A5A" w:rsidRDefault="00227A5A">
      <w:pPr>
        <w:rPr>
          <w:sz w:val="24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4738"/>
        <w:gridCol w:w="3194"/>
      </w:tblGrid>
      <w:tr w:rsidR="00227A5A">
        <w:trPr>
          <w:trHeight w:val="9524"/>
        </w:trPr>
        <w:tc>
          <w:tcPr>
            <w:tcW w:w="1639" w:type="dxa"/>
            <w:vMerge w:val="restart"/>
          </w:tcPr>
          <w:p w:rsidR="00227A5A" w:rsidRDefault="00227A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8" w:type="dxa"/>
          </w:tcPr>
          <w:p w:rsidR="00227A5A" w:rsidRDefault="006D1A08">
            <w:pPr>
              <w:pStyle w:val="TableParagraph"/>
              <w:tabs>
                <w:tab w:val="left" w:pos="2014"/>
                <w:tab w:val="left" w:pos="3649"/>
              </w:tabs>
              <w:spacing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«Военная </w:t>
            </w:r>
            <w:r>
              <w:rPr>
                <w:sz w:val="24"/>
              </w:rPr>
              <w:t>техника».</w:t>
            </w:r>
          </w:p>
          <w:p w:rsidR="00227A5A" w:rsidRDefault="006D1A08">
            <w:pPr>
              <w:pStyle w:val="TableParagraph"/>
              <w:tabs>
                <w:tab w:val="left" w:pos="3236"/>
              </w:tabs>
              <w:spacing w:line="360" w:lineRule="auto"/>
              <w:ind w:right="100"/>
              <w:rPr>
                <w:sz w:val="24"/>
              </w:rPr>
            </w:pPr>
            <w:r>
              <w:rPr>
                <w:sz w:val="24"/>
              </w:rPr>
              <w:t>Беседа «Кто такие защитники?». Прослушивание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музыкальных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Дунаевского.</w:t>
            </w:r>
          </w:p>
          <w:p w:rsidR="00227A5A" w:rsidRDefault="006D1A08">
            <w:pPr>
              <w:pStyle w:val="TableParagraph"/>
              <w:tabs>
                <w:tab w:val="left" w:pos="1761"/>
                <w:tab w:val="left" w:pos="2710"/>
                <w:tab w:val="left" w:pos="376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  <w:t>«Наша</w:t>
            </w:r>
            <w:r>
              <w:rPr>
                <w:sz w:val="24"/>
              </w:rPr>
              <w:tab/>
              <w:t>Армия»,</w:t>
            </w:r>
          </w:p>
          <w:p w:rsidR="00227A5A" w:rsidRDefault="006D1A08">
            <w:pPr>
              <w:pStyle w:val="TableParagraph"/>
              <w:tabs>
                <w:tab w:val="left" w:pos="1292"/>
                <w:tab w:val="left" w:pos="3617"/>
              </w:tabs>
              <w:spacing w:before="130"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«Армия»,</w:t>
            </w:r>
            <w:r>
              <w:rPr>
                <w:sz w:val="24"/>
              </w:rPr>
              <w:tab/>
              <w:t xml:space="preserve">«Служить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«Большая </w:t>
            </w:r>
            <w:r>
              <w:rPr>
                <w:sz w:val="24"/>
              </w:rPr>
              <w:t>тренировка».</w:t>
            </w:r>
          </w:p>
          <w:p w:rsidR="00227A5A" w:rsidRDefault="006D1A08">
            <w:pPr>
              <w:pStyle w:val="TableParagraph"/>
              <w:tabs>
                <w:tab w:val="left" w:pos="2052"/>
                <w:tab w:val="left" w:pos="3434"/>
              </w:tabs>
              <w:rPr>
                <w:sz w:val="24"/>
              </w:rPr>
            </w:pPr>
            <w:r>
              <w:rPr>
                <w:sz w:val="24"/>
              </w:rPr>
              <w:t>Раскрашивание</w:t>
            </w:r>
            <w:r>
              <w:rPr>
                <w:sz w:val="24"/>
              </w:rPr>
              <w:tab/>
              <w:t>раскрасок</w:t>
            </w:r>
            <w:r>
              <w:rPr>
                <w:sz w:val="24"/>
              </w:rPr>
              <w:tab/>
              <w:t>«Солдаты»,</w:t>
            </w:r>
          </w:p>
          <w:p w:rsidR="00227A5A" w:rsidRDefault="006D1A08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«Боевая техника».</w:t>
            </w:r>
          </w:p>
          <w:p w:rsidR="00227A5A" w:rsidRDefault="006D1A08">
            <w:pPr>
              <w:pStyle w:val="TableParagraph"/>
              <w:spacing w:before="139" w:line="360" w:lineRule="auto"/>
              <w:rPr>
                <w:sz w:val="24"/>
              </w:rPr>
            </w:pPr>
            <w:r>
              <w:rPr>
                <w:sz w:val="24"/>
              </w:rPr>
              <w:t>Художественное творчество «Подарок для папы».</w:t>
            </w:r>
          </w:p>
          <w:p w:rsidR="00227A5A" w:rsidRDefault="006D1A0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Чтение стихотворений про Армию.</w:t>
            </w:r>
          </w:p>
          <w:p w:rsidR="00227A5A" w:rsidRDefault="006D1A08">
            <w:pPr>
              <w:pStyle w:val="TableParagraph"/>
              <w:spacing w:before="140" w:line="360" w:lineRule="auto"/>
              <w:rPr>
                <w:sz w:val="24"/>
              </w:rPr>
            </w:pPr>
            <w:r>
              <w:rPr>
                <w:sz w:val="24"/>
              </w:rPr>
              <w:t>Чтение: Лев Кассиль «Твои защитники». Разучивание танца «Яблочко».</w:t>
            </w:r>
          </w:p>
          <w:p w:rsidR="00227A5A" w:rsidRDefault="006D1A08">
            <w:pPr>
              <w:pStyle w:val="TableParagraph"/>
              <w:spacing w:line="360" w:lineRule="auto"/>
              <w:ind w:right="410"/>
              <w:rPr>
                <w:sz w:val="24"/>
              </w:rPr>
            </w:pPr>
            <w:r>
              <w:rPr>
                <w:sz w:val="24"/>
              </w:rPr>
              <w:t>Праздник, посвящённый 23 февраля. Встреча с папой, служившим в Армии, рассматривание армейского альбома.</w:t>
            </w:r>
          </w:p>
          <w:p w:rsidR="00227A5A" w:rsidRDefault="006D1A08">
            <w:pPr>
              <w:pStyle w:val="TableParagraph"/>
              <w:tabs>
                <w:tab w:val="left" w:pos="1518"/>
                <w:tab w:val="left" w:pos="3295"/>
                <w:tab w:val="left" w:pos="4506"/>
              </w:tabs>
              <w:spacing w:line="360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мультфильма</w:t>
            </w:r>
            <w:r>
              <w:rPr>
                <w:sz w:val="24"/>
              </w:rPr>
              <w:tab/>
              <w:t>«Сказка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о </w:t>
            </w:r>
            <w:r>
              <w:rPr>
                <w:sz w:val="24"/>
              </w:rPr>
              <w:t>мальчише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кибальчише».</w:t>
            </w:r>
          </w:p>
          <w:p w:rsidR="00227A5A" w:rsidRDefault="006D1A08">
            <w:pPr>
              <w:pStyle w:val="TableParagraph"/>
              <w:tabs>
                <w:tab w:val="left" w:pos="1424"/>
                <w:tab w:val="left" w:pos="3011"/>
                <w:tab w:val="left" w:pos="3433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презентаций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Российской </w:t>
            </w:r>
            <w:r>
              <w:rPr>
                <w:sz w:val="24"/>
              </w:rPr>
              <w:t>Армии.</w:t>
            </w:r>
          </w:p>
          <w:p w:rsidR="00227A5A" w:rsidRDefault="006D1A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Спортивная эстафета «Бравые солдаты».</w:t>
            </w:r>
          </w:p>
        </w:tc>
        <w:tc>
          <w:tcPr>
            <w:tcW w:w="3194" w:type="dxa"/>
          </w:tcPr>
          <w:p w:rsidR="00227A5A" w:rsidRDefault="006D1A08">
            <w:pPr>
              <w:pStyle w:val="TableParagraph"/>
              <w:spacing w:line="36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Расширить знания о Российской Армии, родах войск, военной технике.</w:t>
            </w:r>
          </w:p>
          <w:p w:rsidR="00227A5A" w:rsidRDefault="006D1A08">
            <w:pPr>
              <w:pStyle w:val="TableParagraph"/>
              <w:tabs>
                <w:tab w:val="left" w:pos="2283"/>
              </w:tabs>
              <w:spacing w:line="36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чувство гордости за свою армию и вызвать желание быть похожими на сильных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воинов.</w:t>
            </w:r>
          </w:p>
        </w:tc>
      </w:tr>
      <w:tr w:rsidR="00227A5A">
        <w:trPr>
          <w:trHeight w:val="1240"/>
        </w:trPr>
        <w:tc>
          <w:tcPr>
            <w:tcW w:w="1639" w:type="dxa"/>
            <w:vMerge/>
            <w:tcBorders>
              <w:top w:val="nil"/>
            </w:tcBorders>
          </w:tcPr>
          <w:p w:rsidR="00227A5A" w:rsidRDefault="00227A5A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</w:tcPr>
          <w:p w:rsidR="00227A5A" w:rsidRDefault="006D1A08">
            <w:pPr>
              <w:pStyle w:val="TableParagraph"/>
              <w:spacing w:line="360" w:lineRule="auto"/>
              <w:ind w:right="1452"/>
              <w:rPr>
                <w:sz w:val="24"/>
              </w:rPr>
            </w:pPr>
            <w:r>
              <w:rPr>
                <w:sz w:val="24"/>
              </w:rPr>
              <w:t>Работа с родителями. Принести фото папа – солдат. Оформить совместный коллаж «Защитники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Родины».</w:t>
            </w:r>
          </w:p>
          <w:p w:rsidR="00227A5A" w:rsidRDefault="006D1A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Предложить записать ребёнка в детскую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</w:tc>
      </w:tr>
      <w:tr w:rsidR="00227A5A">
        <w:trPr>
          <w:trHeight w:val="3727"/>
        </w:trPr>
        <w:tc>
          <w:tcPr>
            <w:tcW w:w="1639" w:type="dxa"/>
          </w:tcPr>
          <w:p w:rsidR="00227A5A" w:rsidRDefault="006D1A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738" w:type="dxa"/>
          </w:tcPr>
          <w:p w:rsidR="00227A5A" w:rsidRDefault="006D1A08">
            <w:pPr>
              <w:pStyle w:val="TableParagraph"/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Слушание песни Ю. Чичиков «Будем в Армии служить», слушание музыки А. Филиппенко «Бравые солдаты».</w:t>
            </w:r>
          </w:p>
          <w:p w:rsidR="00227A5A" w:rsidRDefault="006D1A0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конкурсах</w:t>
            </w:r>
          </w:p>
          <w:p w:rsidR="00227A5A" w:rsidRDefault="006D1A08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>Беседа «Солдаты разных эпох»</w:t>
            </w:r>
          </w:p>
          <w:p w:rsidR="00227A5A" w:rsidRDefault="006D1A08">
            <w:pPr>
              <w:pStyle w:val="TableParagraph"/>
              <w:tabs>
                <w:tab w:val="left" w:pos="1318"/>
                <w:tab w:val="left" w:pos="2638"/>
                <w:tab w:val="left" w:pos="3391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отрывка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Лермонтова</w:t>
            </w:r>
          </w:p>
          <w:p w:rsidR="00227A5A" w:rsidRDefault="006D1A08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«Бородино».</w:t>
            </w:r>
          </w:p>
          <w:p w:rsidR="00227A5A" w:rsidRDefault="006D1A08">
            <w:pPr>
              <w:pStyle w:val="TableParagraph"/>
              <w:spacing w:before="28" w:line="416" w:lineRule="exact"/>
              <w:rPr>
                <w:sz w:val="24"/>
              </w:rPr>
            </w:pPr>
            <w:r>
              <w:rPr>
                <w:sz w:val="24"/>
              </w:rPr>
              <w:t>Решение ситуации: «Как ты думаешь, что будет, если солдат не будет умываться,</w:t>
            </w:r>
          </w:p>
        </w:tc>
        <w:tc>
          <w:tcPr>
            <w:tcW w:w="3194" w:type="dxa"/>
          </w:tcPr>
          <w:p w:rsidR="00227A5A" w:rsidRDefault="006D1A08">
            <w:pPr>
              <w:pStyle w:val="TableParagraph"/>
              <w:tabs>
                <w:tab w:val="left" w:pos="2975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</w:p>
          <w:p w:rsidR="00227A5A" w:rsidRDefault="006D1A08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  <w:p w:rsidR="00227A5A" w:rsidRDefault="006D1A08">
            <w:pPr>
              <w:pStyle w:val="TableParagraph"/>
              <w:tabs>
                <w:tab w:val="left" w:pos="1339"/>
                <w:tab w:val="left" w:pos="1441"/>
                <w:tab w:val="left" w:pos="2067"/>
                <w:tab w:val="left" w:pos="2300"/>
                <w:tab w:val="left" w:pos="2533"/>
              </w:tabs>
              <w:spacing w:before="139" w:line="36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произведениями об Армии. 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эмоциональную </w:t>
            </w:r>
            <w:r>
              <w:rPr>
                <w:sz w:val="24"/>
              </w:rPr>
              <w:t>сферу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через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эстафеты;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чувства </w:t>
            </w:r>
            <w:r>
              <w:rPr>
                <w:sz w:val="24"/>
              </w:rPr>
              <w:t>коллективизма,</w:t>
            </w:r>
          </w:p>
          <w:p w:rsidR="00227A5A" w:rsidRDefault="006D1A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взаимопомощи, командного</w:t>
            </w:r>
          </w:p>
        </w:tc>
      </w:tr>
    </w:tbl>
    <w:p w:rsidR="00227A5A" w:rsidRDefault="00227A5A">
      <w:pPr>
        <w:rPr>
          <w:sz w:val="24"/>
        </w:rPr>
        <w:sectPr w:rsidR="00227A5A">
          <w:pgSz w:w="11910" w:h="16840"/>
          <w:pgMar w:top="112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4738"/>
        <w:gridCol w:w="3194"/>
      </w:tblGrid>
      <w:tr w:rsidR="00227A5A">
        <w:trPr>
          <w:trHeight w:val="3727"/>
        </w:trPr>
        <w:tc>
          <w:tcPr>
            <w:tcW w:w="1639" w:type="dxa"/>
            <w:vMerge w:val="restart"/>
          </w:tcPr>
          <w:p w:rsidR="00227A5A" w:rsidRDefault="00227A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8" w:type="dxa"/>
          </w:tcPr>
          <w:p w:rsidR="00227A5A" w:rsidRDefault="006D1A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спать, гулять, делать зарядку?»</w:t>
            </w:r>
          </w:p>
          <w:p w:rsidR="00227A5A" w:rsidRDefault="006D1A08">
            <w:pPr>
              <w:pStyle w:val="TableParagraph"/>
              <w:tabs>
                <w:tab w:val="left" w:pos="1750"/>
              </w:tabs>
              <w:spacing w:before="137"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Чтение пословиц на военную тематику. Исследование</w:t>
            </w:r>
            <w:r>
              <w:rPr>
                <w:sz w:val="24"/>
              </w:rPr>
              <w:tab/>
              <w:t xml:space="preserve">«Чем современная </w:t>
            </w:r>
            <w:r>
              <w:rPr>
                <w:spacing w:val="-3"/>
                <w:sz w:val="24"/>
              </w:rPr>
              <w:t xml:space="preserve">форма </w:t>
            </w:r>
            <w:r>
              <w:rPr>
                <w:sz w:val="24"/>
              </w:rPr>
              <w:t>отличается от 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прошлого».</w:t>
            </w:r>
          </w:p>
          <w:p w:rsidR="00227A5A" w:rsidRDefault="006D1A08">
            <w:pPr>
              <w:pStyle w:val="TableParagraph"/>
              <w:tabs>
                <w:tab w:val="left" w:pos="2139"/>
                <w:tab w:val="left" w:pos="3614"/>
              </w:tabs>
              <w:spacing w:before="1" w:line="360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Раскрашивание</w:t>
            </w:r>
            <w:r>
              <w:rPr>
                <w:sz w:val="24"/>
              </w:rPr>
              <w:tab/>
              <w:t>раскраски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«Солдаты </w:t>
            </w:r>
            <w:r>
              <w:rPr>
                <w:sz w:val="24"/>
              </w:rPr>
              <w:t>разных эпох».</w:t>
            </w:r>
          </w:p>
          <w:p w:rsidR="00227A5A" w:rsidRDefault="006D1A08">
            <w:pPr>
              <w:pStyle w:val="TableParagraph"/>
              <w:tabs>
                <w:tab w:val="left" w:pos="1546"/>
                <w:tab w:val="left" w:pos="2662"/>
                <w:tab w:val="left" w:pos="3858"/>
              </w:tabs>
              <w:spacing w:line="360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z w:val="24"/>
              </w:rPr>
              <w:tab/>
              <w:t>эстафета</w:t>
            </w:r>
            <w:r>
              <w:rPr>
                <w:sz w:val="24"/>
              </w:rPr>
              <w:tab/>
              <w:t>«Смелые,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ловкие, </w:t>
            </w:r>
            <w:r>
              <w:rPr>
                <w:sz w:val="24"/>
              </w:rPr>
              <w:t>умелые».</w:t>
            </w:r>
          </w:p>
        </w:tc>
        <w:tc>
          <w:tcPr>
            <w:tcW w:w="3194" w:type="dxa"/>
          </w:tcPr>
          <w:p w:rsidR="00227A5A" w:rsidRDefault="006D1A08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духа.</w:t>
            </w:r>
          </w:p>
          <w:p w:rsidR="00227A5A" w:rsidRDefault="006D1A08">
            <w:pPr>
              <w:pStyle w:val="TableParagraph"/>
              <w:tabs>
                <w:tab w:val="left" w:pos="2387"/>
              </w:tabs>
              <w:spacing w:before="137" w:line="36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 внешним обликом солдат в разное время: красноармеец, солдат советской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армии, </w:t>
            </w:r>
            <w:r>
              <w:rPr>
                <w:sz w:val="24"/>
              </w:rPr>
              <w:t>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солдат.</w:t>
            </w:r>
          </w:p>
          <w:p w:rsidR="00227A5A" w:rsidRDefault="006D1A08">
            <w:pPr>
              <w:pStyle w:val="TableParagraph"/>
              <w:spacing w:before="1" w:line="36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речь, интерес 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227A5A" w:rsidRDefault="006D1A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литературе.</w:t>
            </w:r>
          </w:p>
        </w:tc>
      </w:tr>
      <w:tr w:rsidR="00227A5A">
        <w:trPr>
          <w:trHeight w:val="1656"/>
        </w:trPr>
        <w:tc>
          <w:tcPr>
            <w:tcW w:w="1639" w:type="dxa"/>
            <w:vMerge/>
            <w:tcBorders>
              <w:top w:val="nil"/>
            </w:tcBorders>
          </w:tcPr>
          <w:p w:rsidR="00227A5A" w:rsidRDefault="00227A5A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</w:tcPr>
          <w:p w:rsidR="00227A5A" w:rsidRDefault="006D1A08">
            <w:pPr>
              <w:pStyle w:val="TableParagraph"/>
              <w:spacing w:line="360" w:lineRule="auto"/>
              <w:ind w:right="43"/>
              <w:rPr>
                <w:sz w:val="24"/>
              </w:rPr>
            </w:pPr>
            <w:r>
              <w:rPr>
                <w:sz w:val="24"/>
              </w:rPr>
              <w:t>Работа с родителями. Предложить изготовить поделку или рисунок вместе с ребёнком на тему «75 лет Победы».</w:t>
            </w:r>
          </w:p>
          <w:p w:rsidR="00227A5A" w:rsidRDefault="006D1A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Привлечь родителей к организации выставки произведений о войне.</w:t>
            </w:r>
          </w:p>
          <w:p w:rsidR="00227A5A" w:rsidRDefault="006D1A08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Создание ленты памяти «Бессмертный полк».</w:t>
            </w:r>
          </w:p>
        </w:tc>
      </w:tr>
      <w:tr w:rsidR="00227A5A">
        <w:trPr>
          <w:trHeight w:val="8280"/>
        </w:trPr>
        <w:tc>
          <w:tcPr>
            <w:tcW w:w="1639" w:type="dxa"/>
            <w:vMerge w:val="restart"/>
          </w:tcPr>
          <w:p w:rsidR="00227A5A" w:rsidRDefault="006D1A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738" w:type="dxa"/>
          </w:tcPr>
          <w:p w:rsidR="00227A5A" w:rsidRDefault="006D1A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Встреча с папой – военным.</w:t>
            </w:r>
          </w:p>
          <w:p w:rsidR="00227A5A" w:rsidRDefault="006D1A08">
            <w:pPr>
              <w:pStyle w:val="TableParagraph"/>
              <w:tabs>
                <w:tab w:val="left" w:pos="1074"/>
                <w:tab w:val="left" w:pos="1541"/>
                <w:tab w:val="left" w:pos="2846"/>
                <w:tab w:val="left" w:pos="3701"/>
                <w:tab w:val="left" w:pos="4056"/>
              </w:tabs>
              <w:spacing w:before="139"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Рассказ воспитателя «Дети – герои войны» Чтение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Печерская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«Дети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герои </w:t>
            </w:r>
            <w:r>
              <w:rPr>
                <w:sz w:val="24"/>
              </w:rPr>
              <w:t>Великой 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войны».</w:t>
            </w:r>
          </w:p>
          <w:p w:rsidR="00227A5A" w:rsidRDefault="006D1A08">
            <w:pPr>
              <w:pStyle w:val="TableParagraph"/>
              <w:tabs>
                <w:tab w:val="left" w:pos="1359"/>
                <w:tab w:val="left" w:pos="334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мультимедийной</w:t>
            </w:r>
            <w:r>
              <w:rPr>
                <w:sz w:val="24"/>
              </w:rPr>
              <w:tab/>
              <w:t>презентации</w:t>
            </w:r>
          </w:p>
          <w:p w:rsidR="00227A5A" w:rsidRDefault="006D1A08">
            <w:pPr>
              <w:pStyle w:val="TableParagraph"/>
              <w:spacing w:before="139"/>
              <w:jc w:val="both"/>
              <w:rPr>
                <w:sz w:val="24"/>
              </w:rPr>
            </w:pPr>
            <w:r>
              <w:rPr>
                <w:sz w:val="24"/>
              </w:rPr>
              <w:t>«Дети – войны».</w:t>
            </w:r>
          </w:p>
          <w:p w:rsidR="00227A5A" w:rsidRDefault="006D1A08">
            <w:pPr>
              <w:pStyle w:val="TableParagraph"/>
              <w:spacing w:before="137" w:line="36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Участие в городском конкурсе «Уральская весна» на тему «Песни военных лет».</w:t>
            </w:r>
          </w:p>
          <w:p w:rsidR="00227A5A" w:rsidRDefault="006D1A08">
            <w:pPr>
              <w:pStyle w:val="TableParagraph"/>
              <w:spacing w:line="36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Посещение краеведческого музея, рассматривание экспозиций, посвящённых ВОВ.</w:t>
            </w:r>
          </w:p>
          <w:p w:rsidR="00227A5A" w:rsidRDefault="006D1A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 рассказов о ВОВ.</w:t>
            </w:r>
          </w:p>
          <w:p w:rsidR="00227A5A" w:rsidRDefault="006D1A08">
            <w:pPr>
              <w:pStyle w:val="TableParagraph"/>
              <w:spacing w:before="133" w:line="360" w:lineRule="auto"/>
              <w:ind w:right="463"/>
              <w:rPr>
                <w:sz w:val="24"/>
              </w:rPr>
            </w:pPr>
            <w:r>
              <w:rPr>
                <w:sz w:val="24"/>
              </w:rPr>
              <w:t>Выставка военных машин – игрушек. Экскурсия в домовой клуб «Созвездие». Экскурсия в детскую библиотеку</w:t>
            </w:r>
          </w:p>
          <w:p w:rsidR="00227A5A" w:rsidRDefault="006D1A08">
            <w:pPr>
              <w:pStyle w:val="TableParagraph"/>
              <w:spacing w:before="1" w:line="360" w:lineRule="auto"/>
              <w:ind w:right="463"/>
              <w:rPr>
                <w:sz w:val="24"/>
              </w:rPr>
            </w:pPr>
            <w:r>
              <w:rPr>
                <w:sz w:val="24"/>
              </w:rPr>
              <w:t>Чтение С. Алексеев «Первая колонна», Е. Благинина «Шинель».</w:t>
            </w:r>
          </w:p>
          <w:p w:rsidR="00227A5A" w:rsidRDefault="006D1A08">
            <w:pPr>
              <w:pStyle w:val="TableParagraph"/>
              <w:tabs>
                <w:tab w:val="left" w:pos="1717"/>
                <w:tab w:val="left" w:pos="3599"/>
              </w:tabs>
              <w:spacing w:before="1"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презентации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«Военные </w:t>
            </w:r>
            <w:r>
              <w:rPr>
                <w:sz w:val="24"/>
              </w:rPr>
              <w:t>самолеты»</w:t>
            </w:r>
          </w:p>
          <w:p w:rsidR="00227A5A" w:rsidRDefault="006D1A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Спортивная эстафета.</w:t>
            </w:r>
          </w:p>
        </w:tc>
        <w:tc>
          <w:tcPr>
            <w:tcW w:w="3194" w:type="dxa"/>
          </w:tcPr>
          <w:p w:rsidR="00227A5A" w:rsidRDefault="006D1A08">
            <w:pPr>
              <w:pStyle w:val="TableParagraph"/>
              <w:spacing w:line="36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уважение к профессии военного как защитника нашей Родины. Развивать чувство гордости за свою страну.</w:t>
            </w:r>
          </w:p>
          <w:p w:rsidR="00227A5A" w:rsidRDefault="006D1A08">
            <w:pPr>
              <w:pStyle w:val="TableParagraph"/>
              <w:spacing w:line="36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 к доблестной истории своей Родины.</w:t>
            </w:r>
          </w:p>
        </w:tc>
      </w:tr>
      <w:tr w:rsidR="00227A5A">
        <w:trPr>
          <w:trHeight w:val="827"/>
        </w:trPr>
        <w:tc>
          <w:tcPr>
            <w:tcW w:w="1639" w:type="dxa"/>
            <w:vMerge/>
            <w:tcBorders>
              <w:top w:val="nil"/>
            </w:tcBorders>
          </w:tcPr>
          <w:p w:rsidR="00227A5A" w:rsidRDefault="00227A5A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</w:tcPr>
          <w:p w:rsidR="00227A5A" w:rsidRDefault="006D1A08">
            <w:pPr>
              <w:pStyle w:val="TableParagraph"/>
              <w:tabs>
                <w:tab w:val="left" w:pos="1014"/>
                <w:tab w:val="left" w:pos="1333"/>
                <w:tab w:val="left" w:pos="2818"/>
                <w:tab w:val="left" w:pos="4302"/>
                <w:tab w:val="left" w:pos="5424"/>
                <w:tab w:val="left" w:pos="5743"/>
                <w:tab w:val="left" w:pos="69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родителями.</w:t>
            </w:r>
            <w:r>
              <w:rPr>
                <w:sz w:val="24"/>
              </w:rPr>
              <w:tab/>
              <w:t>Предложить</w:t>
            </w:r>
            <w:r>
              <w:rPr>
                <w:sz w:val="24"/>
              </w:rPr>
              <w:tab/>
              <w:t>посетить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ребёнком</w:t>
            </w:r>
            <w:r>
              <w:rPr>
                <w:sz w:val="24"/>
              </w:rPr>
              <w:tab/>
              <w:t>площадь</w:t>
            </w:r>
          </w:p>
          <w:p w:rsidR="00227A5A" w:rsidRDefault="006D1A08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«Победы»  и  понаблюдать  за  сменой  караула  (уточнить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</w:p>
        </w:tc>
      </w:tr>
    </w:tbl>
    <w:p w:rsidR="00227A5A" w:rsidRDefault="00227A5A">
      <w:pPr>
        <w:rPr>
          <w:sz w:val="24"/>
        </w:rPr>
        <w:sectPr w:rsidR="00227A5A">
          <w:pgSz w:w="11910" w:h="16840"/>
          <w:pgMar w:top="112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7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4738"/>
        <w:gridCol w:w="3194"/>
      </w:tblGrid>
      <w:tr w:rsidR="00227A5A">
        <w:trPr>
          <w:trHeight w:val="1243"/>
        </w:trPr>
        <w:tc>
          <w:tcPr>
            <w:tcW w:w="1639" w:type="dxa"/>
          </w:tcPr>
          <w:p w:rsidR="00227A5A" w:rsidRDefault="00227A5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2" w:type="dxa"/>
            <w:gridSpan w:val="2"/>
          </w:tcPr>
          <w:p w:rsidR="00227A5A" w:rsidRDefault="006D1A0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время и дату проведения в клубе).</w:t>
            </w:r>
          </w:p>
          <w:p w:rsidR="00227A5A" w:rsidRDefault="006D1A08">
            <w:pPr>
              <w:pStyle w:val="TableParagraph"/>
              <w:spacing w:before="28" w:line="416" w:lineRule="exact"/>
              <w:rPr>
                <w:sz w:val="24"/>
              </w:rPr>
            </w:pPr>
            <w:r>
              <w:rPr>
                <w:sz w:val="24"/>
              </w:rPr>
              <w:t>Ознакомить родителей со списком литературных произведений «Читаем детям о войне».</w:t>
            </w:r>
          </w:p>
        </w:tc>
      </w:tr>
      <w:tr w:rsidR="00227A5A">
        <w:trPr>
          <w:trHeight w:val="10764"/>
        </w:trPr>
        <w:tc>
          <w:tcPr>
            <w:tcW w:w="1639" w:type="dxa"/>
            <w:vMerge w:val="restart"/>
          </w:tcPr>
          <w:p w:rsidR="00227A5A" w:rsidRDefault="006D1A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738" w:type="dxa"/>
          </w:tcPr>
          <w:p w:rsidR="00227A5A" w:rsidRDefault="006D1A0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Праздник Победы.</w:t>
            </w:r>
          </w:p>
          <w:p w:rsidR="00227A5A" w:rsidRDefault="006D1A08">
            <w:pPr>
              <w:pStyle w:val="TableParagraph"/>
              <w:spacing w:before="139" w:line="360" w:lineRule="auto"/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>Рассказ воспитателя об орденах и медалях, рассматривание крупных фотографий с их изображением.</w:t>
            </w:r>
          </w:p>
          <w:p w:rsidR="00227A5A" w:rsidRDefault="006D1A08">
            <w:pPr>
              <w:pStyle w:val="TableParagraph"/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Участие в городском параде дошкольников.</w:t>
            </w:r>
          </w:p>
          <w:p w:rsidR="00227A5A" w:rsidRDefault="006D1A08">
            <w:pPr>
              <w:pStyle w:val="TableParagraph"/>
              <w:spacing w:line="360" w:lineRule="auto"/>
              <w:ind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Международная акция «Читаем детям о войне -</w:t>
            </w:r>
            <w:r>
              <w:rPr>
                <w:spacing w:val="-2"/>
                <w:sz w:val="24"/>
              </w:rPr>
              <w:t xml:space="preserve"> 2020».</w:t>
            </w:r>
          </w:p>
          <w:p w:rsidR="00227A5A" w:rsidRDefault="006D1A08">
            <w:pPr>
              <w:pStyle w:val="TableParagraph"/>
              <w:spacing w:line="36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иллюстраций «Ордена и медали ВОВ»</w:t>
            </w:r>
          </w:p>
          <w:p w:rsidR="00227A5A" w:rsidRDefault="006D1A08">
            <w:pPr>
              <w:pStyle w:val="TableParagraph"/>
              <w:spacing w:line="360" w:lineRule="auto"/>
              <w:ind w:right="1033"/>
              <w:rPr>
                <w:sz w:val="24"/>
              </w:rPr>
            </w:pPr>
            <w:r>
              <w:rPr>
                <w:sz w:val="24"/>
              </w:rPr>
              <w:t>Беседа «Что такое героизм». Беседа «Мы помним героев».</w:t>
            </w:r>
          </w:p>
          <w:p w:rsidR="00227A5A" w:rsidRDefault="006D1A08">
            <w:pPr>
              <w:pStyle w:val="TableParagraph"/>
              <w:spacing w:line="360" w:lineRule="auto"/>
              <w:ind w:right="197"/>
              <w:rPr>
                <w:sz w:val="24"/>
              </w:rPr>
            </w:pPr>
            <w:r>
              <w:rPr>
                <w:sz w:val="24"/>
              </w:rPr>
              <w:t>Встреча с ветеранами и тружениками тыла Экскурсия к вечному огню.</w:t>
            </w:r>
          </w:p>
          <w:p w:rsidR="00227A5A" w:rsidRDefault="006D1A08">
            <w:pPr>
              <w:pStyle w:val="TableParagraph"/>
              <w:tabs>
                <w:tab w:val="left" w:pos="1961"/>
                <w:tab w:val="left" w:pos="3704"/>
              </w:tabs>
              <w:spacing w:line="360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«Вечный </w:t>
            </w:r>
            <w:r>
              <w:rPr>
                <w:sz w:val="24"/>
              </w:rPr>
              <w:t>огонь»</w:t>
            </w:r>
          </w:p>
          <w:p w:rsidR="00227A5A" w:rsidRDefault="006D1A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Экскурсия к памятным местам.</w:t>
            </w:r>
          </w:p>
          <w:p w:rsidR="00227A5A" w:rsidRDefault="006D1A08">
            <w:pPr>
              <w:pStyle w:val="TableParagraph"/>
              <w:spacing w:before="139" w:line="360" w:lineRule="auto"/>
              <w:ind w:right="197"/>
              <w:rPr>
                <w:sz w:val="24"/>
              </w:rPr>
            </w:pPr>
            <w:r>
              <w:rPr>
                <w:sz w:val="24"/>
              </w:rPr>
              <w:t>Чтение Л. Кассиль «Памятник советскому солдату», С. Михалков «Быль для детей», М Пляцковский</w:t>
            </w:r>
            <w:bookmarkStart w:id="0" w:name="_GoBack"/>
            <w:bookmarkEnd w:id="0"/>
            <w:r>
              <w:rPr>
                <w:sz w:val="24"/>
              </w:rPr>
              <w:t xml:space="preserve"> «Май сорок пятого года», Е. Трутнева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«Парад».</w:t>
            </w:r>
          </w:p>
          <w:p w:rsidR="00227A5A" w:rsidRDefault="006D1A08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Участие в параде, посвященного 75 лет Победы</w:t>
            </w:r>
          </w:p>
          <w:p w:rsidR="00227A5A" w:rsidRDefault="006D1A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шествии «Бессмертный полк»</w:t>
            </w:r>
          </w:p>
          <w:p w:rsidR="00227A5A" w:rsidRDefault="006D1A08">
            <w:pPr>
              <w:pStyle w:val="TableParagraph"/>
              <w:tabs>
                <w:tab w:val="left" w:pos="1882"/>
                <w:tab w:val="left" w:pos="3203"/>
              </w:tabs>
              <w:spacing w:before="3" w:line="41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«Презентация </w:t>
            </w:r>
            <w:r>
              <w:rPr>
                <w:sz w:val="24"/>
              </w:rPr>
              <w:t>проекта»</w:t>
            </w:r>
          </w:p>
        </w:tc>
        <w:tc>
          <w:tcPr>
            <w:tcW w:w="3194" w:type="dxa"/>
          </w:tcPr>
          <w:p w:rsidR="00227A5A" w:rsidRDefault="006D1A08">
            <w:pPr>
              <w:pStyle w:val="TableParagraph"/>
              <w:tabs>
                <w:tab w:val="left" w:pos="1785"/>
              </w:tabs>
              <w:spacing w:line="36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Рассказать детям о значении этого праздника для нашей страны,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воспитывать </w:t>
            </w:r>
            <w:r>
              <w:rPr>
                <w:sz w:val="24"/>
              </w:rPr>
              <w:t>внимательное и заботливое отношение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ветеранам.</w:t>
            </w:r>
          </w:p>
          <w:p w:rsidR="00227A5A" w:rsidRDefault="006D1A08">
            <w:pPr>
              <w:pStyle w:val="TableParagraph"/>
              <w:spacing w:line="36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Вызвать интерес к истории своей страны.</w:t>
            </w:r>
          </w:p>
          <w:p w:rsidR="00227A5A" w:rsidRDefault="006D1A08">
            <w:pPr>
              <w:pStyle w:val="TableParagraph"/>
              <w:spacing w:line="36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 орденами и медалями ВОВ.</w:t>
            </w:r>
          </w:p>
        </w:tc>
      </w:tr>
      <w:tr w:rsidR="00227A5A">
        <w:trPr>
          <w:trHeight w:val="828"/>
        </w:trPr>
        <w:tc>
          <w:tcPr>
            <w:tcW w:w="1639" w:type="dxa"/>
            <w:vMerge/>
            <w:tcBorders>
              <w:top w:val="nil"/>
            </w:tcBorders>
          </w:tcPr>
          <w:p w:rsidR="00227A5A" w:rsidRDefault="00227A5A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  <w:gridSpan w:val="2"/>
          </w:tcPr>
          <w:p w:rsidR="00227A5A" w:rsidRDefault="006D1A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Работа с родителями. Помощь родителей в подготовке к городскому</w:t>
            </w:r>
          </w:p>
          <w:p w:rsidR="00227A5A" w:rsidRDefault="006D1A08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параду дошкольников.</w:t>
            </w:r>
          </w:p>
        </w:tc>
      </w:tr>
      <w:tr w:rsidR="00227A5A">
        <w:trPr>
          <w:trHeight w:val="414"/>
        </w:trPr>
        <w:tc>
          <w:tcPr>
            <w:tcW w:w="9571" w:type="dxa"/>
            <w:gridSpan w:val="3"/>
          </w:tcPr>
          <w:p w:rsidR="00227A5A" w:rsidRDefault="006D1A08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Заключительный этап</w:t>
            </w:r>
          </w:p>
        </w:tc>
      </w:tr>
      <w:tr w:rsidR="00227A5A">
        <w:trPr>
          <w:trHeight w:val="827"/>
        </w:trPr>
        <w:tc>
          <w:tcPr>
            <w:tcW w:w="1639" w:type="dxa"/>
          </w:tcPr>
          <w:p w:rsidR="00227A5A" w:rsidRDefault="006D1A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 неделя мая</w:t>
            </w:r>
          </w:p>
        </w:tc>
        <w:tc>
          <w:tcPr>
            <w:tcW w:w="7932" w:type="dxa"/>
            <w:gridSpan w:val="2"/>
          </w:tcPr>
          <w:p w:rsidR="00227A5A" w:rsidRDefault="006D1A0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Проанализировать проект, провести диагностику знаний детей.</w:t>
            </w:r>
          </w:p>
          <w:p w:rsidR="00227A5A" w:rsidRDefault="006D1A08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Подготовить и посмотреть презентацию проекта.</w:t>
            </w:r>
          </w:p>
        </w:tc>
      </w:tr>
    </w:tbl>
    <w:p w:rsidR="00227A5A" w:rsidRDefault="00227A5A">
      <w:pPr>
        <w:rPr>
          <w:sz w:val="24"/>
        </w:rPr>
        <w:sectPr w:rsidR="00227A5A">
          <w:pgSz w:w="11910" w:h="16840"/>
          <w:pgMar w:top="1120" w:right="0" w:bottom="280" w:left="840" w:header="720" w:footer="720" w:gutter="0"/>
          <w:cols w:space="720"/>
        </w:sectPr>
      </w:pPr>
    </w:p>
    <w:p w:rsidR="00227A5A" w:rsidRDefault="006D1A08">
      <w:pPr>
        <w:spacing w:before="67"/>
        <w:ind w:left="1570"/>
        <w:rPr>
          <w:sz w:val="28"/>
        </w:rPr>
      </w:pPr>
      <w:r>
        <w:rPr>
          <w:b/>
          <w:sz w:val="28"/>
        </w:rPr>
        <w:lastRenderedPageBreak/>
        <w:t>Предполагаемый результат</w:t>
      </w:r>
      <w:r>
        <w:rPr>
          <w:sz w:val="28"/>
        </w:rPr>
        <w:t>:</w:t>
      </w:r>
    </w:p>
    <w:p w:rsidR="00227A5A" w:rsidRDefault="006D1A08">
      <w:pPr>
        <w:pStyle w:val="a5"/>
        <w:numPr>
          <w:ilvl w:val="0"/>
          <w:numId w:val="2"/>
        </w:numPr>
        <w:tabs>
          <w:tab w:val="left" w:pos="1582"/>
        </w:tabs>
        <w:spacing w:before="163"/>
        <w:ind w:hanging="361"/>
        <w:rPr>
          <w:sz w:val="28"/>
        </w:rPr>
      </w:pPr>
      <w:r>
        <w:rPr>
          <w:sz w:val="28"/>
        </w:rPr>
        <w:t>Активное участие родителей и детей во всех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27A5A" w:rsidRDefault="006D1A08">
      <w:pPr>
        <w:pStyle w:val="a5"/>
        <w:numPr>
          <w:ilvl w:val="0"/>
          <w:numId w:val="2"/>
        </w:numPr>
        <w:tabs>
          <w:tab w:val="left" w:pos="1582"/>
          <w:tab w:val="left" w:pos="2850"/>
          <w:tab w:val="left" w:pos="4342"/>
          <w:tab w:val="left" w:pos="6161"/>
          <w:tab w:val="left" w:pos="7449"/>
          <w:tab w:val="left" w:pos="9594"/>
        </w:tabs>
        <w:spacing w:before="161" w:line="360" w:lineRule="auto"/>
        <w:ind w:right="851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выражать</w:t>
      </w:r>
      <w:r>
        <w:rPr>
          <w:sz w:val="28"/>
        </w:rPr>
        <w:tab/>
        <w:t>собственное</w:t>
      </w:r>
      <w:r>
        <w:rPr>
          <w:sz w:val="28"/>
        </w:rPr>
        <w:tab/>
        <w:t>мнение,</w:t>
      </w:r>
      <w:r>
        <w:rPr>
          <w:sz w:val="28"/>
        </w:rPr>
        <w:tab/>
        <w:t>анализировать,</w:t>
      </w:r>
      <w:r>
        <w:rPr>
          <w:sz w:val="28"/>
        </w:rPr>
        <w:tab/>
      </w:r>
      <w:r>
        <w:rPr>
          <w:spacing w:val="-5"/>
          <w:sz w:val="28"/>
        </w:rPr>
        <w:t xml:space="preserve">живо </w:t>
      </w:r>
      <w:r>
        <w:rPr>
          <w:sz w:val="28"/>
        </w:rPr>
        <w:t>реагировать на происходящее, оказывать посильную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помощь.</w:t>
      </w:r>
    </w:p>
    <w:p w:rsidR="00227A5A" w:rsidRDefault="006D1A08">
      <w:pPr>
        <w:pStyle w:val="a5"/>
        <w:numPr>
          <w:ilvl w:val="0"/>
          <w:numId w:val="2"/>
        </w:numPr>
        <w:tabs>
          <w:tab w:val="left" w:pos="1582"/>
          <w:tab w:val="left" w:pos="3140"/>
          <w:tab w:val="left" w:pos="3536"/>
          <w:tab w:val="left" w:pos="4870"/>
          <w:tab w:val="left" w:pos="6412"/>
          <w:tab w:val="left" w:pos="7494"/>
          <w:tab w:val="left" w:pos="8024"/>
          <w:tab w:val="left" w:pos="9246"/>
        </w:tabs>
        <w:spacing w:line="362" w:lineRule="auto"/>
        <w:ind w:right="851"/>
        <w:rPr>
          <w:sz w:val="28"/>
        </w:rPr>
      </w:pPr>
      <w:r>
        <w:rPr>
          <w:sz w:val="28"/>
        </w:rPr>
        <w:t>Получение</w:t>
      </w:r>
      <w:r>
        <w:rPr>
          <w:sz w:val="28"/>
        </w:rPr>
        <w:tab/>
        <w:t>и</w:t>
      </w:r>
      <w:r>
        <w:rPr>
          <w:sz w:val="28"/>
        </w:rPr>
        <w:tab/>
        <w:t>освоение</w:t>
      </w:r>
      <w:r>
        <w:rPr>
          <w:sz w:val="28"/>
        </w:rPr>
        <w:tab/>
        <w:t>доступных</w:t>
      </w:r>
      <w:r>
        <w:rPr>
          <w:sz w:val="28"/>
        </w:rPr>
        <w:tab/>
        <w:t>знаний</w:t>
      </w:r>
      <w:r>
        <w:rPr>
          <w:sz w:val="28"/>
        </w:rPr>
        <w:tab/>
        <w:t>об</w:t>
      </w:r>
      <w:r>
        <w:rPr>
          <w:sz w:val="28"/>
        </w:rPr>
        <w:tab/>
        <w:t>истории</w:t>
      </w:r>
      <w:r>
        <w:rPr>
          <w:sz w:val="28"/>
        </w:rPr>
        <w:tab/>
      </w:r>
      <w:r>
        <w:rPr>
          <w:spacing w:val="-4"/>
          <w:sz w:val="28"/>
        </w:rPr>
        <w:t xml:space="preserve">родного </w:t>
      </w:r>
      <w:r>
        <w:rPr>
          <w:sz w:val="28"/>
        </w:rPr>
        <w:t>Отечества.</w:t>
      </w:r>
    </w:p>
    <w:p w:rsidR="00227A5A" w:rsidRDefault="006D1A08">
      <w:pPr>
        <w:pStyle w:val="a5"/>
        <w:numPr>
          <w:ilvl w:val="0"/>
          <w:numId w:val="2"/>
        </w:numPr>
        <w:tabs>
          <w:tab w:val="left" w:pos="1582"/>
        </w:tabs>
        <w:spacing w:line="360" w:lineRule="auto"/>
        <w:ind w:right="853"/>
        <w:rPr>
          <w:sz w:val="28"/>
        </w:rPr>
      </w:pPr>
      <w:r>
        <w:rPr>
          <w:sz w:val="28"/>
        </w:rPr>
        <w:t>Приобретение детьми дошкольного возраста навыков социального общения со взрослыми.</w:t>
      </w:r>
    </w:p>
    <w:p w:rsidR="00227A5A" w:rsidRDefault="006D1A08">
      <w:pPr>
        <w:pStyle w:val="a5"/>
        <w:numPr>
          <w:ilvl w:val="0"/>
          <w:numId w:val="2"/>
        </w:numPr>
        <w:tabs>
          <w:tab w:val="left" w:pos="1582"/>
        </w:tabs>
        <w:spacing w:line="362" w:lineRule="auto"/>
        <w:ind w:right="853"/>
        <w:rPr>
          <w:sz w:val="28"/>
        </w:rPr>
      </w:pPr>
      <w:r>
        <w:rPr>
          <w:sz w:val="28"/>
        </w:rPr>
        <w:t>Проявление внимания и уважения к ветеранам, пожилым людям, оказание посильной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6D1A08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2228214</wp:posOffset>
            </wp:positionH>
            <wp:positionV relativeFrom="paragraph">
              <wp:posOffset>105652</wp:posOffset>
            </wp:positionV>
            <wp:extent cx="2779255" cy="337127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55" cy="337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rPr>
          <w:sz w:val="11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spacing w:before="7"/>
        <w:rPr>
          <w:sz w:val="17"/>
        </w:rPr>
      </w:pPr>
    </w:p>
    <w:p w:rsidR="00227A5A" w:rsidRDefault="006D1A08">
      <w:pPr>
        <w:pStyle w:val="1"/>
        <w:spacing w:before="89"/>
        <w:ind w:right="1675"/>
      </w:pPr>
      <w:r>
        <w:t>Приложение</w:t>
      </w: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6D1A08">
      <w:pPr>
        <w:pStyle w:val="a3"/>
        <w:spacing w:before="10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133401</wp:posOffset>
            </wp:positionV>
            <wp:extent cx="6178515" cy="103384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15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rPr>
          <w:sz w:val="14"/>
        </w:rPr>
        <w:sectPr w:rsidR="00227A5A">
          <w:pgSz w:w="11910" w:h="16840"/>
          <w:pgMar w:top="1580" w:right="0" w:bottom="280" w:left="840" w:header="720" w:footer="720" w:gutter="0"/>
          <w:cols w:space="720"/>
        </w:sectPr>
      </w:pPr>
    </w:p>
    <w:p w:rsidR="00227A5A" w:rsidRDefault="006D1A08">
      <w:pPr>
        <w:spacing w:before="72"/>
        <w:ind w:left="3452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86944" behindDoc="1" locked="0" layoutInCell="1" allowOverlap="1">
            <wp:simplePos x="0" y="0"/>
            <wp:positionH relativeFrom="page">
              <wp:posOffset>573405</wp:posOffset>
            </wp:positionH>
            <wp:positionV relativeFrom="paragraph">
              <wp:posOffset>165993</wp:posOffset>
            </wp:positionV>
            <wp:extent cx="6987159" cy="714375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159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Награды Великой Отечественной войны.</w:t>
      </w: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spacing w:before="9"/>
        <w:rPr>
          <w:b/>
          <w:sz w:val="25"/>
        </w:rPr>
      </w:pPr>
    </w:p>
    <w:p w:rsidR="00227A5A" w:rsidRDefault="006D1A08">
      <w:pPr>
        <w:pStyle w:val="a3"/>
        <w:spacing w:before="1" w:line="360" w:lineRule="auto"/>
        <w:ind w:left="862" w:right="850"/>
        <w:jc w:val="both"/>
      </w:pPr>
      <w:r>
        <w:rPr>
          <w:b/>
        </w:rPr>
        <w:t xml:space="preserve">Орденом Отечественной войны </w:t>
      </w:r>
      <w:r>
        <w:t>награждали рядовых и командиров, проявивших в боях за Родину храбрость, стойкость и мужество, а также военнослужащих, которые своими действиями способствовали успеху боевых операций наших</w:t>
      </w:r>
      <w:r>
        <w:rPr>
          <w:spacing w:val="1"/>
        </w:rPr>
        <w:t xml:space="preserve"> </w:t>
      </w:r>
      <w:r>
        <w:t>войск</w:t>
      </w:r>
    </w:p>
    <w:p w:rsidR="00227A5A" w:rsidRDefault="00227A5A">
      <w:pPr>
        <w:spacing w:line="360" w:lineRule="auto"/>
        <w:jc w:val="both"/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spacing w:before="10"/>
        <w:rPr>
          <w:sz w:val="18"/>
        </w:rPr>
      </w:pPr>
    </w:p>
    <w:p w:rsidR="00227A5A" w:rsidRDefault="006D1A08">
      <w:pPr>
        <w:pStyle w:val="a3"/>
        <w:spacing w:before="89" w:line="360" w:lineRule="auto"/>
        <w:ind w:left="862" w:right="847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-7002522</wp:posOffset>
            </wp:positionV>
            <wp:extent cx="6608064" cy="6858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Орден «Победа». </w:t>
      </w:r>
      <w:r>
        <w:t xml:space="preserve">Это орден времен Великой Отечественной войны, которым награждались высшие военачальники, внесшие существенный вклад в победу. Представляет собой пятиконечную звезду, изготовленную из очень дорогого металла. Лучи звезды изготовлены из рубинов. В центре звезды расположен медальон, на котором на голубом фоне изображена Кремлевская стена, Спасская башня и Мавзолей Ленина. В верхней части расположена </w:t>
      </w:r>
      <w:proofErr w:type="gramStart"/>
      <w:r>
        <w:t>надпись</w:t>
      </w:r>
      <w:proofErr w:type="gramEnd"/>
      <w:r>
        <w:t xml:space="preserve"> «СССР», в нижней –</w:t>
      </w:r>
      <w:r>
        <w:rPr>
          <w:spacing w:val="-4"/>
        </w:rPr>
        <w:t xml:space="preserve"> </w:t>
      </w:r>
      <w:r>
        <w:t>«Победа».</w:t>
      </w:r>
    </w:p>
    <w:p w:rsidR="00227A5A" w:rsidRDefault="00227A5A">
      <w:pPr>
        <w:spacing w:line="360" w:lineRule="auto"/>
        <w:jc w:val="both"/>
        <w:sectPr w:rsidR="00227A5A">
          <w:pgSz w:w="11910" w:h="16840"/>
          <w:pgMar w:top="1240" w:right="0" w:bottom="280" w:left="840" w:header="720" w:footer="720" w:gutter="0"/>
          <w:cols w:space="720"/>
        </w:sect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spacing w:before="9"/>
        <w:rPr>
          <w:sz w:val="29"/>
        </w:rPr>
      </w:pPr>
    </w:p>
    <w:p w:rsidR="00227A5A" w:rsidRDefault="006D1A08">
      <w:pPr>
        <w:pStyle w:val="a3"/>
        <w:spacing w:before="89" w:line="360" w:lineRule="auto"/>
        <w:ind w:left="862" w:right="847"/>
        <w:jc w:val="both"/>
      </w:pPr>
      <w:r>
        <w:rPr>
          <w:noProof/>
          <w:lang w:eastAsia="ru-RU"/>
        </w:rPr>
        <w:drawing>
          <wp:anchor distT="0" distB="0" distL="0" distR="0" simplePos="0" relativeHeight="487187968" behindDoc="1" locked="0" layoutInCell="1" allowOverlap="1">
            <wp:simplePos x="0" y="0"/>
            <wp:positionH relativeFrom="page">
              <wp:posOffset>858519</wp:posOffset>
            </wp:positionH>
            <wp:positionV relativeFrom="paragraph">
              <wp:posOffset>-7077198</wp:posOffset>
            </wp:positionV>
            <wp:extent cx="6702044" cy="71628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044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Орден Славы. </w:t>
      </w:r>
      <w:r>
        <w:t xml:space="preserve">Орден Славы получали солдаты и сержанты. Эти знаки отличия могли быть выданы за личный подвиг на поле боя. Он имел три степени. Всего за отличие в годы Великой Отечественной войны было выдано около миллиона знаков Ордена Славы III степени, более 46 тысяч – </w:t>
      </w:r>
      <w:r>
        <w:rPr>
          <w:spacing w:val="-3"/>
        </w:rPr>
        <w:t xml:space="preserve">II </w:t>
      </w:r>
      <w:r>
        <w:t>степени и около 2600 – I степени. Даже эти сведения говорят нам, как много подвигов было</w:t>
      </w:r>
      <w:r>
        <w:rPr>
          <w:spacing w:val="-4"/>
        </w:rPr>
        <w:t xml:space="preserve"> </w:t>
      </w:r>
      <w:r>
        <w:t>совершено</w:t>
      </w:r>
    </w:p>
    <w:p w:rsidR="00227A5A" w:rsidRDefault="00227A5A">
      <w:pPr>
        <w:spacing w:line="360" w:lineRule="auto"/>
        <w:jc w:val="both"/>
        <w:sectPr w:rsidR="00227A5A">
          <w:pgSz w:w="11910" w:h="16840"/>
          <w:pgMar w:top="1460" w:right="0" w:bottom="280" w:left="840" w:header="720" w:footer="720" w:gutter="0"/>
          <w:cols w:space="720"/>
        </w:sect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spacing w:before="4"/>
        <w:rPr>
          <w:sz w:val="21"/>
        </w:rPr>
      </w:pPr>
    </w:p>
    <w:p w:rsidR="00227A5A" w:rsidRDefault="006D1A08">
      <w:pPr>
        <w:pStyle w:val="a3"/>
        <w:spacing w:before="89" w:line="360" w:lineRule="auto"/>
        <w:ind w:left="862" w:right="850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-7056370</wp:posOffset>
            </wp:positionV>
            <wp:extent cx="6910959" cy="691451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959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Медаль «За взятие Берлина». </w:t>
      </w:r>
      <w:r>
        <w:t>Учреждена в честь взятия Берлина в ходе Великой Отечественной войны. Ею награждали непосредственных участников героического штурма и взятия вражеской столицы, а также организаторов и руководителей боевых операций при взятии этого города. Всего медалью «За взятие Берлина» награждено более миллиона человек.</w:t>
      </w:r>
    </w:p>
    <w:p w:rsidR="00227A5A" w:rsidRDefault="00227A5A">
      <w:pPr>
        <w:spacing w:line="360" w:lineRule="auto"/>
        <w:jc w:val="both"/>
        <w:sectPr w:rsidR="00227A5A">
          <w:pgSz w:w="11910" w:h="16840"/>
          <w:pgMar w:top="1580" w:right="0" w:bottom="280" w:left="840" w:header="720" w:footer="720" w:gutter="0"/>
          <w:cols w:space="720"/>
        </w:sectPr>
      </w:pPr>
    </w:p>
    <w:p w:rsidR="00227A5A" w:rsidRDefault="006D1A08">
      <w:pPr>
        <w:pStyle w:val="1"/>
        <w:spacing w:before="72"/>
        <w:ind w:right="1679"/>
      </w:pPr>
      <w:r>
        <w:lastRenderedPageBreak/>
        <w:t>Загадки о военной технике</w:t>
      </w:r>
    </w:p>
    <w:p w:rsidR="00227A5A" w:rsidRDefault="00227A5A">
      <w:pPr>
        <w:pStyle w:val="a3"/>
        <w:rPr>
          <w:b/>
          <w:sz w:val="30"/>
        </w:rPr>
      </w:pPr>
    </w:p>
    <w:p w:rsidR="00227A5A" w:rsidRDefault="00227A5A">
      <w:pPr>
        <w:pStyle w:val="a3"/>
        <w:spacing w:before="8"/>
        <w:rPr>
          <w:b/>
          <w:sz w:val="25"/>
        </w:rPr>
      </w:pPr>
    </w:p>
    <w:p w:rsidR="00227A5A" w:rsidRDefault="006D1A08">
      <w:pPr>
        <w:pStyle w:val="a3"/>
        <w:spacing w:line="360" w:lineRule="auto"/>
        <w:ind w:left="1570" w:right="1700"/>
      </w:pPr>
      <w:r>
        <w:rPr>
          <w:b/>
        </w:rPr>
        <w:t xml:space="preserve">Цель: </w:t>
      </w:r>
      <w:r>
        <w:t>Воспитание нравственно-патриотических чувств, любви к Родине, уважения к Российской армии.</w:t>
      </w:r>
    </w:p>
    <w:p w:rsidR="00227A5A" w:rsidRDefault="00227A5A">
      <w:pPr>
        <w:pStyle w:val="a3"/>
        <w:spacing w:before="6"/>
        <w:rPr>
          <w:sz w:val="42"/>
        </w:rPr>
      </w:pPr>
    </w:p>
    <w:p w:rsidR="00227A5A" w:rsidRDefault="006D1A08">
      <w:pPr>
        <w:pStyle w:val="1"/>
        <w:ind w:left="1570"/>
        <w:jc w:val="left"/>
      </w:pPr>
      <w:r>
        <w:t>Задачи:</w:t>
      </w:r>
    </w:p>
    <w:p w:rsidR="00227A5A" w:rsidRDefault="006D1A08">
      <w:pPr>
        <w:pStyle w:val="a5"/>
        <w:numPr>
          <w:ilvl w:val="0"/>
          <w:numId w:val="1"/>
        </w:numPr>
        <w:tabs>
          <w:tab w:val="left" w:pos="1026"/>
        </w:tabs>
        <w:spacing w:before="155"/>
        <w:rPr>
          <w:sz w:val="28"/>
        </w:rPr>
      </w:pPr>
      <w:r>
        <w:rPr>
          <w:sz w:val="28"/>
        </w:rPr>
        <w:t>расширять представления детей о 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Армии;</w:t>
      </w:r>
    </w:p>
    <w:p w:rsidR="00227A5A" w:rsidRDefault="006D1A08">
      <w:pPr>
        <w:pStyle w:val="a5"/>
        <w:numPr>
          <w:ilvl w:val="0"/>
          <w:numId w:val="1"/>
        </w:numPr>
        <w:tabs>
          <w:tab w:val="left" w:pos="1026"/>
        </w:tabs>
        <w:spacing w:before="161"/>
        <w:rPr>
          <w:sz w:val="28"/>
        </w:rPr>
      </w:pPr>
      <w:r>
        <w:rPr>
          <w:sz w:val="28"/>
        </w:rPr>
        <w:t>закрепить знания детей о военной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технике;</w:t>
      </w:r>
    </w:p>
    <w:p w:rsidR="00227A5A" w:rsidRDefault="006D1A08">
      <w:pPr>
        <w:pStyle w:val="a5"/>
        <w:numPr>
          <w:ilvl w:val="0"/>
          <w:numId w:val="1"/>
        </w:numPr>
        <w:tabs>
          <w:tab w:val="left" w:pos="1026"/>
        </w:tabs>
        <w:spacing w:before="160"/>
        <w:rPr>
          <w:sz w:val="28"/>
        </w:rPr>
      </w:pPr>
      <w:r>
        <w:rPr>
          <w:sz w:val="28"/>
        </w:rPr>
        <w:t>развивать познавательные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процессы;</w:t>
      </w:r>
    </w:p>
    <w:p w:rsidR="00227A5A" w:rsidRDefault="006D1A08">
      <w:pPr>
        <w:pStyle w:val="a5"/>
        <w:numPr>
          <w:ilvl w:val="0"/>
          <w:numId w:val="1"/>
        </w:numPr>
        <w:tabs>
          <w:tab w:val="left" w:pos="1026"/>
        </w:tabs>
        <w:spacing w:before="164"/>
        <w:rPr>
          <w:sz w:val="28"/>
        </w:rPr>
      </w:pPr>
      <w:r>
        <w:rPr>
          <w:sz w:val="28"/>
        </w:rPr>
        <w:t>активизировать словарный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запас.</w:t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spacing w:before="10"/>
        <w:rPr>
          <w:sz w:val="25"/>
        </w:rPr>
      </w:pPr>
    </w:p>
    <w:p w:rsidR="00227A5A" w:rsidRDefault="006D1A08">
      <w:pPr>
        <w:pStyle w:val="a3"/>
        <w:spacing w:after="7" w:line="360" w:lineRule="auto"/>
        <w:ind w:left="862" w:right="7303"/>
      </w:pPr>
      <w:r>
        <w:t>Гусеницы две ползут Башню с пушкою везут. (Танк)</w:t>
      </w:r>
    </w:p>
    <w:p w:rsidR="00227A5A" w:rsidRDefault="006D1A08">
      <w:pPr>
        <w:pStyle w:val="a3"/>
        <w:ind w:left="8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63836" cy="3829050"/>
            <wp:effectExtent l="0" t="0" r="0" b="0"/>
            <wp:docPr id="19" name="image10.jpeg" descr="http://ped-kopilka.ru/upload/blogs/22586_fcd6f65800bcb400a6828b3ba05270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836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pStyle w:val="a3"/>
        <w:spacing w:before="6"/>
        <w:rPr>
          <w:sz w:val="35"/>
        </w:rPr>
      </w:pPr>
    </w:p>
    <w:p w:rsidR="00227A5A" w:rsidRDefault="006D1A08">
      <w:pPr>
        <w:pStyle w:val="a3"/>
        <w:spacing w:line="360" w:lineRule="auto"/>
        <w:ind w:left="862" w:right="677"/>
      </w:pPr>
      <w:r>
        <w:t xml:space="preserve">Ползёт черепаха — Стальная рубаха, Враг — в овраг, </w:t>
      </w:r>
      <w:proofErr w:type="gramStart"/>
      <w:r>
        <w:t>И</w:t>
      </w:r>
      <w:proofErr w:type="gramEnd"/>
      <w:r>
        <w:t xml:space="preserve"> она, где враг. (Танк) Он на гусеницах мчится,</w:t>
      </w:r>
    </w:p>
    <w:p w:rsidR="00227A5A" w:rsidRDefault="006D1A08">
      <w:pPr>
        <w:pStyle w:val="a3"/>
        <w:spacing w:line="321" w:lineRule="exact"/>
        <w:ind w:left="862"/>
      </w:pPr>
      <w:r>
        <w:t>Только он не трактор.</w:t>
      </w:r>
    </w:p>
    <w:p w:rsidR="00227A5A" w:rsidRDefault="00227A5A">
      <w:pPr>
        <w:spacing w:line="321" w:lineRule="exact"/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2" w:lineRule="auto"/>
        <w:ind w:left="862" w:right="6784"/>
      </w:pPr>
      <w:r>
        <w:lastRenderedPageBreak/>
        <w:t>В бой пойдет - и пригодится Фронтовой характер.</w:t>
      </w:r>
    </w:p>
    <w:p w:rsidR="00227A5A" w:rsidRDefault="006D1A08">
      <w:pPr>
        <w:pStyle w:val="a3"/>
        <w:spacing w:line="360" w:lineRule="auto"/>
        <w:ind w:left="862" w:right="7699"/>
      </w:pPr>
      <w:r>
        <w:t>И не плавится в огне Крепкая броня.</w:t>
      </w:r>
    </w:p>
    <w:p w:rsidR="00227A5A" w:rsidRDefault="006D1A08">
      <w:pPr>
        <w:pStyle w:val="a3"/>
        <w:spacing w:line="362" w:lineRule="auto"/>
        <w:ind w:left="862" w:right="7166"/>
      </w:pPr>
      <w:r>
        <w:t>Только бой не на войне – В детской у меня.</w:t>
      </w:r>
    </w:p>
    <w:p w:rsidR="00227A5A" w:rsidRDefault="006D1A08">
      <w:pPr>
        <w:pStyle w:val="a3"/>
        <w:spacing w:line="317" w:lineRule="exact"/>
        <w:ind w:left="862"/>
      </w:pPr>
      <w:r>
        <w:t>(Танк)</w:t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spacing w:before="4"/>
        <w:rPr>
          <w:sz w:val="25"/>
        </w:rPr>
      </w:pPr>
    </w:p>
    <w:p w:rsidR="00227A5A" w:rsidRDefault="006D1A08">
      <w:pPr>
        <w:pStyle w:val="a3"/>
        <w:spacing w:before="1" w:line="362" w:lineRule="auto"/>
        <w:ind w:left="862" w:right="7394"/>
      </w:pPr>
      <w:r>
        <w:t>Машина эта непростая, Машина эта — боевая!</w:t>
      </w:r>
    </w:p>
    <w:p w:rsidR="00227A5A" w:rsidRDefault="006D1A08">
      <w:pPr>
        <w:pStyle w:val="a3"/>
        <w:spacing w:line="360" w:lineRule="auto"/>
        <w:ind w:left="862" w:right="5767"/>
      </w:pPr>
      <w:r>
        <w:t>Как трактор, только с «хоботком» — Всем «прикурить» даёт кругом.</w:t>
      </w:r>
    </w:p>
    <w:p w:rsidR="00227A5A" w:rsidRDefault="006D1A08">
      <w:pPr>
        <w:pStyle w:val="a3"/>
        <w:spacing w:line="321" w:lineRule="exact"/>
        <w:ind w:left="862"/>
      </w:pPr>
      <w:r>
        <w:t>(Танк)</w:t>
      </w:r>
    </w:p>
    <w:p w:rsidR="00227A5A" w:rsidRDefault="006D1A08">
      <w:pPr>
        <w:pStyle w:val="a3"/>
        <w:spacing w:before="1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104251</wp:posOffset>
            </wp:positionV>
            <wp:extent cx="5708438" cy="4309110"/>
            <wp:effectExtent l="0" t="0" r="0" b="0"/>
            <wp:wrapTopAndBottom/>
            <wp:docPr id="21" name="image11.jpeg" descr="http://ped-kopilka.ru/upload/blogs/22586_9f421367971f7af3f7ddffbcff6a97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438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rPr>
          <w:sz w:val="10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2" w:lineRule="auto"/>
        <w:ind w:left="862" w:right="6173"/>
      </w:pPr>
      <w:r>
        <w:lastRenderedPageBreak/>
        <w:t>Под огнём, под пулями напрямик Всю войну прошел наш ...</w:t>
      </w:r>
    </w:p>
    <w:p w:rsidR="00227A5A" w:rsidRDefault="006D1A08">
      <w:pPr>
        <w:pStyle w:val="a3"/>
        <w:spacing w:line="317" w:lineRule="exact"/>
        <w:ind w:left="862"/>
      </w:pPr>
      <w:r>
        <w:t>(Броневик)</w:t>
      </w:r>
    </w:p>
    <w:p w:rsidR="00227A5A" w:rsidRDefault="006D1A08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106570</wp:posOffset>
            </wp:positionV>
            <wp:extent cx="5086706" cy="3619500"/>
            <wp:effectExtent l="0" t="0" r="0" b="0"/>
            <wp:wrapTopAndBottom/>
            <wp:docPr id="23" name="image12.jpeg" descr="http://ped-kopilka.ru/upload/blogs/22586_427034004525921dcc8def604f5cf1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706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rPr>
          <w:sz w:val="30"/>
        </w:rPr>
      </w:pPr>
    </w:p>
    <w:p w:rsidR="00227A5A" w:rsidRDefault="006D1A08">
      <w:pPr>
        <w:pStyle w:val="a3"/>
        <w:spacing w:before="242" w:line="360" w:lineRule="auto"/>
        <w:ind w:left="862" w:right="8057"/>
      </w:pPr>
      <w:r>
        <w:t xml:space="preserve">Брызжет огнём, </w:t>
      </w:r>
      <w:proofErr w:type="gramStart"/>
      <w:r>
        <w:t>Гремит</w:t>
      </w:r>
      <w:proofErr w:type="gramEnd"/>
      <w:r>
        <w:t>, что гром. (Пушка)</w:t>
      </w:r>
    </w:p>
    <w:p w:rsidR="00227A5A" w:rsidRDefault="006D1A08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178550</wp:posOffset>
            </wp:positionV>
            <wp:extent cx="2625152" cy="1758314"/>
            <wp:effectExtent l="0" t="0" r="0" b="0"/>
            <wp:wrapTopAndBottom/>
            <wp:docPr id="25" name="image13.jpeg" descr="http://ped-kopilka.ru/upload/blogs/22586_29060c45e9433cf1bf584466094dd7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152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rPr>
          <w:sz w:val="21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after="9" w:line="360" w:lineRule="auto"/>
        <w:ind w:left="862" w:right="8168"/>
      </w:pPr>
      <w:r>
        <w:lastRenderedPageBreak/>
        <w:t xml:space="preserve">На горе-горушке </w:t>
      </w:r>
      <w:proofErr w:type="gramStart"/>
      <w:r>
        <w:t>Стоят</w:t>
      </w:r>
      <w:proofErr w:type="gramEnd"/>
      <w:r>
        <w:t xml:space="preserve"> старушки, Если охнут, Люди оглохнут. (Пушки)</w:t>
      </w:r>
    </w:p>
    <w:p w:rsidR="00227A5A" w:rsidRDefault="006D1A08">
      <w:pPr>
        <w:pStyle w:val="a3"/>
        <w:ind w:left="8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39824" cy="3714750"/>
            <wp:effectExtent l="0" t="0" r="0" b="0"/>
            <wp:docPr id="27" name="image14.jpeg" descr="http://ped-kopilka.ru/upload/blogs/22586_51753b31255299117a3f377e0787f2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824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pStyle w:val="a3"/>
        <w:spacing w:before="4"/>
        <w:rPr>
          <w:sz w:val="41"/>
        </w:rPr>
      </w:pPr>
    </w:p>
    <w:p w:rsidR="00227A5A" w:rsidRDefault="006D1A08">
      <w:pPr>
        <w:pStyle w:val="a3"/>
        <w:spacing w:line="362" w:lineRule="auto"/>
        <w:ind w:left="862" w:right="5461"/>
      </w:pPr>
      <w:r>
        <w:t>На пушку не похоже, а палит дай боже. (Миномет "Тюльпан)</w:t>
      </w:r>
    </w:p>
    <w:p w:rsidR="00227A5A" w:rsidRDefault="006D1A08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42021" cy="2627757"/>
            <wp:effectExtent l="0" t="0" r="0" b="0"/>
            <wp:docPr id="29" name="image15.jpeg" descr="http://ped-kopilka.ru/upload/blogs/22586_530e5e407c5329b3384f9b36677204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21" cy="262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rPr>
          <w:sz w:val="20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227A5A">
      <w:pPr>
        <w:pStyle w:val="a3"/>
        <w:rPr>
          <w:sz w:val="20"/>
        </w:rPr>
      </w:pPr>
    </w:p>
    <w:p w:rsidR="00227A5A" w:rsidRDefault="006D1A08">
      <w:pPr>
        <w:pStyle w:val="a3"/>
        <w:spacing w:before="265" w:line="360" w:lineRule="auto"/>
        <w:ind w:left="862" w:right="7384"/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1613535</wp:posOffset>
            </wp:positionH>
            <wp:positionV relativeFrom="paragraph">
              <wp:posOffset>1782063</wp:posOffset>
            </wp:positionV>
            <wp:extent cx="3847564" cy="4073652"/>
            <wp:effectExtent l="0" t="0" r="0" b="0"/>
            <wp:wrapTopAndBottom/>
            <wp:docPr id="31" name="image16.jpeg" descr="http://ped-kopilka.ru/upload/blogs/1_2c944c369645a54e739749e7f8306d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564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Эта пушка не стреляет, Камни далеко метает, </w:t>
      </w:r>
      <w:proofErr w:type="gramStart"/>
      <w:r>
        <w:t>Нету</w:t>
      </w:r>
      <w:proofErr w:type="gramEnd"/>
      <w:r>
        <w:t xml:space="preserve"> в мире крепостей, Устоявших перед ней. (Катапульта)</w:t>
      </w:r>
    </w:p>
    <w:p w:rsidR="00227A5A" w:rsidRDefault="00227A5A">
      <w:pPr>
        <w:spacing w:line="360" w:lineRule="auto"/>
        <w:sectPr w:rsidR="00227A5A">
          <w:pgSz w:w="11910" w:h="16840"/>
          <w:pgMar w:top="158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2" w:lineRule="auto"/>
        <w:ind w:left="862" w:right="7565"/>
      </w:pPr>
      <w:r>
        <w:lastRenderedPageBreak/>
        <w:t xml:space="preserve">Имя девичье носила </w:t>
      </w:r>
      <w:proofErr w:type="gramStart"/>
      <w:r>
        <w:t>И</w:t>
      </w:r>
      <w:proofErr w:type="gramEnd"/>
      <w:r>
        <w:t xml:space="preserve"> врага огнём</w:t>
      </w:r>
      <w:r>
        <w:rPr>
          <w:spacing w:val="-9"/>
        </w:rPr>
        <w:t xml:space="preserve"> </w:t>
      </w:r>
      <w:r>
        <w:t>косила,</w:t>
      </w:r>
    </w:p>
    <w:p w:rsidR="00227A5A" w:rsidRDefault="006D1A08">
      <w:pPr>
        <w:pStyle w:val="a3"/>
        <w:spacing w:line="360" w:lineRule="auto"/>
        <w:ind w:left="862" w:right="7093"/>
      </w:pPr>
      <w:r>
        <w:t xml:space="preserve">Вражьи замыслы </w:t>
      </w:r>
      <w:proofErr w:type="spellStart"/>
      <w:r>
        <w:t>поруша</w:t>
      </w:r>
      <w:proofErr w:type="spellEnd"/>
      <w:r>
        <w:t>, Легендарная ...</w:t>
      </w:r>
    </w:p>
    <w:p w:rsidR="00227A5A" w:rsidRDefault="006D1A08">
      <w:pPr>
        <w:pStyle w:val="a3"/>
        <w:spacing w:line="321" w:lineRule="exact"/>
        <w:ind w:left="862"/>
      </w:pPr>
      <w:r>
        <w:t>(«Катюша»)</w:t>
      </w:r>
    </w:p>
    <w:p w:rsidR="00227A5A" w:rsidRDefault="006D1A08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104819</wp:posOffset>
            </wp:positionV>
            <wp:extent cx="6098981" cy="4311205"/>
            <wp:effectExtent l="0" t="0" r="0" b="0"/>
            <wp:wrapTopAndBottom/>
            <wp:docPr id="33" name="image17.jpeg" descr="http://ped-kopilka.ru/upload/blogs/22586_de43c3122859d576a0c18691d92412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981" cy="431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rPr>
          <w:sz w:val="10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79" w:line="362" w:lineRule="auto"/>
        <w:ind w:left="862" w:right="8023"/>
        <w:jc w:val="both"/>
      </w:pPr>
      <w:r>
        <w:lastRenderedPageBreak/>
        <w:t>«Девушка» ходит, Песню заводит,</w:t>
      </w:r>
    </w:p>
    <w:p w:rsidR="00227A5A" w:rsidRDefault="006D1A08">
      <w:pPr>
        <w:pStyle w:val="a3"/>
        <w:spacing w:after="3" w:line="360" w:lineRule="auto"/>
        <w:ind w:left="862" w:right="8133"/>
        <w:jc w:val="both"/>
      </w:pPr>
      <w:r>
        <w:t>Враг услышит — Сразу не дышит. («Катюша»)</w:t>
      </w:r>
    </w:p>
    <w:p w:rsidR="00227A5A" w:rsidRDefault="006D1A08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30384" cy="3615880"/>
            <wp:effectExtent l="0" t="0" r="0" b="0"/>
            <wp:docPr id="35" name="image18.jpeg" descr="http://ped-kopilka.ru/upload/blogs/22586_f7643afea793a9bf5852799731d588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384" cy="361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rPr>
          <w:sz w:val="20"/>
        </w:rPr>
        <w:sectPr w:rsidR="00227A5A">
          <w:pgSz w:w="11910" w:h="16840"/>
          <w:pgMar w:top="158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79" w:line="362" w:lineRule="auto"/>
        <w:ind w:left="862" w:right="7126"/>
      </w:pPr>
      <w:r>
        <w:lastRenderedPageBreak/>
        <w:t>Смело в небе проплывает Обгоняя птиц полет</w:t>
      </w:r>
    </w:p>
    <w:p w:rsidR="00227A5A" w:rsidRDefault="006D1A08">
      <w:pPr>
        <w:pStyle w:val="a3"/>
        <w:spacing w:line="360" w:lineRule="auto"/>
        <w:ind w:left="862" w:right="7540"/>
      </w:pPr>
      <w:r>
        <w:t xml:space="preserve">Человек им управляет </w:t>
      </w:r>
      <w:proofErr w:type="gramStart"/>
      <w:r>
        <w:t>Что</w:t>
      </w:r>
      <w:proofErr w:type="gramEnd"/>
      <w:r>
        <w:t xml:space="preserve"> такое?</w:t>
      </w:r>
    </w:p>
    <w:p w:rsidR="00227A5A" w:rsidRDefault="006D1A08">
      <w:pPr>
        <w:pStyle w:val="a3"/>
        <w:spacing w:line="321" w:lineRule="exact"/>
        <w:ind w:left="862"/>
      </w:pPr>
      <w:r>
        <w:t>(Самолет)</w:t>
      </w:r>
    </w:p>
    <w:p w:rsidR="00227A5A" w:rsidRDefault="006D1A08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104819</wp:posOffset>
            </wp:positionV>
            <wp:extent cx="5894258" cy="4460271"/>
            <wp:effectExtent l="0" t="0" r="0" b="0"/>
            <wp:wrapTopAndBottom/>
            <wp:docPr id="37" name="image19.jpeg" descr="http://ped-kopilka.ru/upload/blogs/22586_4ec754a75b6e0d7994f3767e1e7df5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58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rPr>
          <w:sz w:val="10"/>
        </w:rPr>
        <w:sectPr w:rsidR="00227A5A">
          <w:pgSz w:w="11910" w:h="16840"/>
          <w:pgMar w:top="158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79" w:line="360" w:lineRule="auto"/>
        <w:ind w:left="862" w:right="6941"/>
      </w:pPr>
      <w:r>
        <w:lastRenderedPageBreak/>
        <w:t xml:space="preserve">Без разгона ввысь взлетаю, Стрекозу напоминаю </w:t>
      </w:r>
      <w:proofErr w:type="gramStart"/>
      <w:r>
        <w:t>Отправляется</w:t>
      </w:r>
      <w:proofErr w:type="gramEnd"/>
      <w:r>
        <w:t xml:space="preserve"> в полет</w:t>
      </w:r>
    </w:p>
    <w:p w:rsidR="00227A5A" w:rsidRDefault="006D1A08">
      <w:pPr>
        <w:pStyle w:val="a3"/>
        <w:spacing w:before="1" w:line="360" w:lineRule="auto"/>
        <w:ind w:left="862" w:right="7821"/>
      </w:pPr>
      <w:r>
        <w:t>Наш Российский … (Вертолет)</w:t>
      </w:r>
    </w:p>
    <w:p w:rsidR="00227A5A" w:rsidRDefault="006D1A08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180597</wp:posOffset>
            </wp:positionV>
            <wp:extent cx="6102085" cy="3847338"/>
            <wp:effectExtent l="0" t="0" r="0" b="0"/>
            <wp:wrapTopAndBottom/>
            <wp:docPr id="39" name="image20.jpeg" descr="http://ped-kopilka.ru/upload/blogs/22586_fca1eb838581607cafa1df81f7a007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85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5A" w:rsidRDefault="00227A5A">
      <w:pPr>
        <w:rPr>
          <w:sz w:val="21"/>
        </w:rPr>
        <w:sectPr w:rsidR="00227A5A">
          <w:pgSz w:w="11910" w:h="16840"/>
          <w:pgMar w:top="1580" w:right="0" w:bottom="280" w:left="840" w:header="720" w:footer="720" w:gutter="0"/>
          <w:cols w:space="720"/>
        </w:sect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rPr>
          <w:sz w:val="20"/>
        </w:rPr>
      </w:pPr>
    </w:p>
    <w:p w:rsidR="00227A5A" w:rsidRDefault="00227A5A">
      <w:pPr>
        <w:pStyle w:val="a3"/>
        <w:spacing w:before="3"/>
        <w:rPr>
          <w:sz w:val="17"/>
        </w:rPr>
      </w:pPr>
    </w:p>
    <w:p w:rsidR="00227A5A" w:rsidRDefault="006D1A08">
      <w:pPr>
        <w:pStyle w:val="a3"/>
        <w:spacing w:before="89" w:line="360" w:lineRule="auto"/>
        <w:ind w:left="862" w:right="6887"/>
      </w:pPr>
      <w:r>
        <w:t xml:space="preserve">Моряком ты можешь </w:t>
      </w:r>
      <w:r>
        <w:rPr>
          <w:spacing w:val="-3"/>
        </w:rPr>
        <w:t xml:space="preserve">стать, </w:t>
      </w:r>
      <w:proofErr w:type="gramStart"/>
      <w:r>
        <w:t>Чтоб</w:t>
      </w:r>
      <w:proofErr w:type="gramEnd"/>
      <w:r>
        <w:t xml:space="preserve"> границу</w:t>
      </w:r>
      <w:r>
        <w:rPr>
          <w:spacing w:val="-4"/>
        </w:rPr>
        <w:t xml:space="preserve"> </w:t>
      </w:r>
      <w:r>
        <w:t>охранять</w:t>
      </w:r>
    </w:p>
    <w:p w:rsidR="00227A5A" w:rsidRDefault="006D1A08">
      <w:pPr>
        <w:pStyle w:val="a3"/>
        <w:spacing w:before="1"/>
        <w:ind w:left="862"/>
      </w:pPr>
      <w:r>
        <w:t>И служить не на</w:t>
      </w:r>
      <w:r>
        <w:rPr>
          <w:spacing w:val="-5"/>
        </w:rPr>
        <w:t xml:space="preserve"> </w:t>
      </w:r>
      <w:r>
        <w:t>земле,</w:t>
      </w:r>
    </w:p>
    <w:p w:rsidR="00227A5A" w:rsidRDefault="006D1A08">
      <w:pPr>
        <w:pStyle w:val="a3"/>
        <w:spacing w:before="160" w:after="7" w:line="360" w:lineRule="auto"/>
        <w:ind w:left="862" w:right="8208"/>
      </w:pPr>
      <w:r>
        <w:t>А на военном … (Корабле)</w:t>
      </w:r>
    </w:p>
    <w:p w:rsidR="00227A5A" w:rsidRDefault="006D1A08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57850" cy="3149536"/>
            <wp:effectExtent l="0" t="0" r="0" b="0"/>
            <wp:docPr id="41" name="image21.jpeg" descr="http://ped-kopilka.ru/upload/blogs/22586_1839009e2c035263ccd0943ae70409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4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rPr>
          <w:sz w:val="20"/>
        </w:rPr>
        <w:sectPr w:rsidR="00227A5A">
          <w:pgSz w:w="11910" w:h="16840"/>
          <w:pgMar w:top="158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after="9" w:line="360" w:lineRule="auto"/>
        <w:ind w:left="862" w:right="7288"/>
      </w:pPr>
      <w:r>
        <w:lastRenderedPageBreak/>
        <w:t>День и ночь ведёт дозор В море бдительно … (Линкор)</w:t>
      </w:r>
    </w:p>
    <w:p w:rsidR="00227A5A" w:rsidRDefault="006D1A08">
      <w:pPr>
        <w:pStyle w:val="a3"/>
        <w:ind w:left="8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53124" cy="3686175"/>
            <wp:effectExtent l="0" t="0" r="0" b="0"/>
            <wp:docPr id="43" name="image22.jpeg" descr="http://ped-kopilka.ru/upload/blogs/22586_48ba271dd617a2fac4f5cde5f1ad0a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4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6D1A08">
      <w:pPr>
        <w:pStyle w:val="a3"/>
        <w:spacing w:before="8" w:after="7" w:line="360" w:lineRule="auto"/>
        <w:ind w:left="862" w:right="6532"/>
      </w:pPr>
      <w:r>
        <w:t>Военных моряков любимец — Носитель мин, корабль… (Эсминец)</w:t>
      </w:r>
    </w:p>
    <w:p w:rsidR="00227A5A" w:rsidRDefault="006D1A08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63658" cy="3623024"/>
            <wp:effectExtent l="0" t="0" r="0" b="0"/>
            <wp:docPr id="45" name="image23.jpeg" descr="http://ped-kopilka.ru/upload/blogs/22586_45737a5a8777ad4722c72d17827c02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658" cy="3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rPr>
          <w:sz w:val="20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72" w:after="7" w:line="360" w:lineRule="auto"/>
        <w:ind w:left="862" w:right="7049"/>
      </w:pPr>
      <w:r>
        <w:lastRenderedPageBreak/>
        <w:t xml:space="preserve">Под водой железный кит Днем и ночью кит не спит Днем и ночью под водой </w:t>
      </w:r>
      <w:proofErr w:type="gramStart"/>
      <w:r>
        <w:t>Охраняет</w:t>
      </w:r>
      <w:proofErr w:type="gramEnd"/>
      <w:r>
        <w:t xml:space="preserve"> наш покой. (Подводная лодка)</w:t>
      </w:r>
    </w:p>
    <w:p w:rsidR="00227A5A" w:rsidRDefault="006D1A08">
      <w:pPr>
        <w:pStyle w:val="a3"/>
        <w:ind w:left="8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12641" cy="3951065"/>
            <wp:effectExtent l="0" t="0" r="0" b="0"/>
            <wp:docPr id="47" name="image24.jpeg" descr="http://ped-kopilka.ru/upload/blogs/22586_ca302144fadf5307eb953b10108e8a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641" cy="39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rPr>
          <w:sz w:val="20"/>
        </w:rPr>
        <w:sectPr w:rsidR="00227A5A">
          <w:pgSz w:w="11910" w:h="16840"/>
          <w:pgMar w:top="152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2" w:lineRule="auto"/>
        <w:ind w:left="862" w:right="6856"/>
      </w:pPr>
      <w:r>
        <w:lastRenderedPageBreak/>
        <w:t xml:space="preserve">Чудо — </w:t>
      </w:r>
      <w:proofErr w:type="gramStart"/>
      <w:r>
        <w:t>птица ,</w:t>
      </w:r>
      <w:proofErr w:type="gramEnd"/>
      <w:r>
        <w:t xml:space="preserve"> алый хвост, Прилетела в стаю звезд.</w:t>
      </w:r>
    </w:p>
    <w:p w:rsidR="00227A5A" w:rsidRDefault="006D1A08">
      <w:pPr>
        <w:pStyle w:val="a3"/>
        <w:spacing w:after="3" w:line="360" w:lineRule="auto"/>
        <w:ind w:left="862" w:right="7250"/>
      </w:pPr>
      <w:r>
        <w:t>Наш народ построил эту Межпланетную … (Ракету)</w:t>
      </w:r>
    </w:p>
    <w:p w:rsidR="00227A5A" w:rsidRDefault="006D1A08">
      <w:pPr>
        <w:pStyle w:val="a3"/>
        <w:ind w:left="8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2211" cy="4343400"/>
            <wp:effectExtent l="0" t="0" r="0" b="0"/>
            <wp:docPr id="49" name="image25.jpeg" descr="http://ped-kopilka.ru/upload/blogs/22586_7c6c5ba942722d2e4c71345a1a43389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11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rPr>
          <w:sz w:val="20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2" w:lineRule="auto"/>
        <w:ind w:left="862" w:right="7038"/>
      </w:pPr>
      <w:r>
        <w:lastRenderedPageBreak/>
        <w:t>Сотворил в минувший век Чудо—ухо человек.</w:t>
      </w:r>
    </w:p>
    <w:p w:rsidR="00227A5A" w:rsidRDefault="006D1A08">
      <w:pPr>
        <w:pStyle w:val="a3"/>
        <w:spacing w:line="317" w:lineRule="exact"/>
        <w:ind w:left="862"/>
      </w:pPr>
      <w:r>
        <w:t>За сто вёрст оно услышит,</w:t>
      </w:r>
    </w:p>
    <w:p w:rsidR="00227A5A" w:rsidRDefault="006D1A08">
      <w:pPr>
        <w:pStyle w:val="a3"/>
        <w:spacing w:before="161" w:after="8" w:line="360" w:lineRule="auto"/>
        <w:ind w:left="862" w:right="6544"/>
      </w:pPr>
      <w:r>
        <w:t>Как медведь в берлоге дышит. (Радар)</w:t>
      </w:r>
    </w:p>
    <w:p w:rsidR="00227A5A" w:rsidRDefault="006D1A08">
      <w:pPr>
        <w:pStyle w:val="a3"/>
        <w:ind w:left="8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47115" cy="4384833"/>
            <wp:effectExtent l="0" t="0" r="0" b="0"/>
            <wp:docPr id="51" name="image26.jpeg" descr="http://ped-kopilka.ru/upload/blogs/22586_cb9ff59b99df2a0163a02898522a589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115" cy="43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5A" w:rsidRDefault="00227A5A">
      <w:pPr>
        <w:rPr>
          <w:sz w:val="20"/>
        </w:rPr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1"/>
        <w:spacing w:before="67"/>
        <w:ind w:right="1679"/>
      </w:pPr>
      <w:r>
        <w:lastRenderedPageBreak/>
        <w:t>Загадки.</w:t>
      </w: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rPr>
          <w:b/>
          <w:sz w:val="20"/>
        </w:rPr>
      </w:pPr>
    </w:p>
    <w:p w:rsidR="00227A5A" w:rsidRDefault="00227A5A">
      <w:pPr>
        <w:pStyle w:val="a3"/>
        <w:spacing w:before="4"/>
        <w:rPr>
          <w:b/>
          <w:sz w:val="25"/>
        </w:rPr>
      </w:pPr>
    </w:p>
    <w:p w:rsidR="00227A5A" w:rsidRDefault="006D1A08">
      <w:pPr>
        <w:pStyle w:val="a3"/>
        <w:spacing w:before="89"/>
        <w:ind w:left="862"/>
      </w:pPr>
      <w:r>
        <w:t>В эту пятницу опять</w:t>
      </w:r>
    </w:p>
    <w:p w:rsidR="00227A5A" w:rsidRDefault="006D1A08">
      <w:pPr>
        <w:pStyle w:val="a3"/>
        <w:spacing w:before="160" w:line="360" w:lineRule="auto"/>
        <w:ind w:left="862" w:right="6699"/>
      </w:pPr>
      <w:r>
        <w:t xml:space="preserve">С папой в тир идём стрелять, </w:t>
      </w:r>
      <w:proofErr w:type="gramStart"/>
      <w:r>
        <w:t>Чтоб</w:t>
      </w:r>
      <w:proofErr w:type="gramEnd"/>
      <w:r>
        <w:t xml:space="preserve"> до Армии я смог</w:t>
      </w:r>
    </w:p>
    <w:p w:rsidR="00227A5A" w:rsidRDefault="006D1A08">
      <w:pPr>
        <w:pStyle w:val="a3"/>
        <w:spacing w:line="362" w:lineRule="auto"/>
        <w:ind w:left="862" w:right="6230"/>
      </w:pPr>
      <w:r>
        <w:t>Стать, как «Ворошиловский …»! (Стрелок)</w:t>
      </w:r>
    </w:p>
    <w:p w:rsidR="00227A5A" w:rsidRDefault="00227A5A">
      <w:pPr>
        <w:pStyle w:val="a3"/>
        <w:spacing w:before="5"/>
        <w:rPr>
          <w:sz w:val="41"/>
        </w:rPr>
      </w:pPr>
    </w:p>
    <w:p w:rsidR="00227A5A" w:rsidRDefault="006D1A08">
      <w:pPr>
        <w:pStyle w:val="a3"/>
        <w:ind w:left="862"/>
      </w:pPr>
      <w:r>
        <w:t>На корабле ходить я буду,</w:t>
      </w:r>
    </w:p>
    <w:p w:rsidR="00227A5A" w:rsidRDefault="006D1A08">
      <w:pPr>
        <w:pStyle w:val="a3"/>
        <w:spacing w:before="161" w:line="360" w:lineRule="auto"/>
        <w:ind w:left="862" w:right="6512"/>
      </w:pPr>
      <w:r>
        <w:t xml:space="preserve">Когда на Флот служить пойду. И тот корабль, подобно чуду, </w:t>
      </w:r>
      <w:proofErr w:type="gramStart"/>
      <w:r>
        <w:t>Взметает</w:t>
      </w:r>
      <w:proofErr w:type="gramEnd"/>
      <w:r>
        <w:t xml:space="preserve"> встречную волну.</w:t>
      </w:r>
    </w:p>
    <w:p w:rsidR="00227A5A" w:rsidRDefault="006D1A08">
      <w:pPr>
        <w:pStyle w:val="a3"/>
        <w:spacing w:before="1"/>
        <w:ind w:left="862"/>
      </w:pPr>
      <w:r>
        <w:t>На нём живёт его команда —</w:t>
      </w:r>
    </w:p>
    <w:p w:rsidR="00227A5A" w:rsidRDefault="00227A5A">
      <w:pPr>
        <w:pStyle w:val="a3"/>
        <w:spacing w:before="5"/>
        <w:rPr>
          <w:sz w:val="31"/>
        </w:rPr>
      </w:pPr>
    </w:p>
    <w:p w:rsidR="00227A5A" w:rsidRDefault="006D1A08">
      <w:pPr>
        <w:pStyle w:val="a3"/>
        <w:spacing w:line="360" w:lineRule="auto"/>
        <w:ind w:left="862" w:right="6694"/>
      </w:pPr>
      <w:r>
        <w:t xml:space="preserve">Все люди разных возрастов. Я буду младшим, это правда, </w:t>
      </w:r>
      <w:proofErr w:type="gramStart"/>
      <w:r>
        <w:t>А</w:t>
      </w:r>
      <w:proofErr w:type="gramEnd"/>
      <w:r>
        <w:t xml:space="preserve"> кто назвать меня готов? (Матрос)</w:t>
      </w:r>
    </w:p>
    <w:p w:rsidR="00227A5A" w:rsidRDefault="00227A5A">
      <w:pPr>
        <w:pStyle w:val="a3"/>
        <w:rPr>
          <w:sz w:val="42"/>
        </w:rPr>
      </w:pPr>
    </w:p>
    <w:p w:rsidR="00227A5A" w:rsidRDefault="006D1A08">
      <w:pPr>
        <w:pStyle w:val="a3"/>
        <w:spacing w:line="360" w:lineRule="auto"/>
        <w:ind w:left="862" w:right="7144"/>
      </w:pPr>
      <w:r>
        <w:t>Я служу сейчас на флоте, Слух хороший у меня.</w:t>
      </w:r>
    </w:p>
    <w:p w:rsidR="00227A5A" w:rsidRDefault="006D1A08">
      <w:pPr>
        <w:pStyle w:val="a3"/>
        <w:spacing w:line="321" w:lineRule="exact"/>
        <w:ind w:left="862"/>
      </w:pPr>
      <w:r>
        <w:t>Есть такой же и в пехоте —</w:t>
      </w:r>
    </w:p>
    <w:p w:rsidR="00227A5A" w:rsidRDefault="00227A5A">
      <w:pPr>
        <w:pStyle w:val="a3"/>
        <w:spacing w:before="5"/>
        <w:rPr>
          <w:sz w:val="31"/>
        </w:rPr>
      </w:pPr>
    </w:p>
    <w:p w:rsidR="00227A5A" w:rsidRDefault="006D1A08">
      <w:pPr>
        <w:pStyle w:val="a3"/>
        <w:spacing w:before="1" w:line="360" w:lineRule="auto"/>
        <w:ind w:left="862" w:right="7207"/>
      </w:pPr>
      <w:r>
        <w:t>Дружим с рацией не зря! (Радист)</w:t>
      </w:r>
    </w:p>
    <w:p w:rsidR="00227A5A" w:rsidRDefault="00227A5A">
      <w:pPr>
        <w:pStyle w:val="a3"/>
        <w:spacing w:before="1"/>
        <w:rPr>
          <w:sz w:val="42"/>
        </w:rPr>
      </w:pPr>
    </w:p>
    <w:p w:rsidR="00227A5A" w:rsidRDefault="006D1A08">
      <w:pPr>
        <w:pStyle w:val="a3"/>
        <w:spacing w:line="360" w:lineRule="auto"/>
        <w:ind w:left="862" w:right="7595"/>
      </w:pPr>
      <w:r>
        <w:t xml:space="preserve">Родина дала приказ, </w:t>
      </w:r>
      <w:proofErr w:type="gramStart"/>
      <w:r>
        <w:t>И</w:t>
      </w:r>
      <w:proofErr w:type="gramEnd"/>
      <w:r>
        <w:t xml:space="preserve"> он сразу на Кавказ!</w:t>
      </w:r>
    </w:p>
    <w:p w:rsidR="00227A5A" w:rsidRDefault="006D1A08">
      <w:pPr>
        <w:pStyle w:val="a3"/>
        <w:spacing w:line="321" w:lineRule="exact"/>
        <w:ind w:left="862"/>
      </w:pPr>
      <w:r>
        <w:t>Прыгнул ночью с парашютом —</w:t>
      </w:r>
    </w:p>
    <w:p w:rsidR="00227A5A" w:rsidRDefault="00227A5A">
      <w:pPr>
        <w:spacing w:line="321" w:lineRule="exact"/>
        <w:sectPr w:rsidR="00227A5A">
          <w:pgSz w:w="11910" w:h="16840"/>
          <w:pgMar w:top="146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2" w:lineRule="auto"/>
        <w:ind w:left="862" w:right="7451"/>
      </w:pPr>
      <w:r>
        <w:lastRenderedPageBreak/>
        <w:t>Дорога, порой минута! (Десантник)</w:t>
      </w:r>
    </w:p>
    <w:p w:rsidR="00227A5A" w:rsidRDefault="00227A5A">
      <w:pPr>
        <w:pStyle w:val="a3"/>
        <w:spacing w:before="6"/>
        <w:rPr>
          <w:sz w:val="41"/>
        </w:rPr>
      </w:pPr>
    </w:p>
    <w:p w:rsidR="00227A5A" w:rsidRDefault="006D1A08">
      <w:pPr>
        <w:pStyle w:val="a3"/>
        <w:spacing w:line="360" w:lineRule="auto"/>
        <w:ind w:left="862" w:right="7394"/>
      </w:pPr>
      <w:r>
        <w:t>Машина эта непростая, Машина эта — боевая!</w:t>
      </w:r>
    </w:p>
    <w:p w:rsidR="00227A5A" w:rsidRDefault="006D1A08">
      <w:pPr>
        <w:pStyle w:val="a3"/>
        <w:spacing w:before="2" w:line="360" w:lineRule="auto"/>
        <w:ind w:left="862" w:right="1908"/>
      </w:pPr>
      <w:r>
        <w:t>Как трактор, только с «хоботком» — Всем «прикурить» даёт кругом. (Танк)</w:t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spacing w:before="4"/>
        <w:rPr>
          <w:sz w:val="29"/>
        </w:rPr>
      </w:pPr>
    </w:p>
    <w:p w:rsidR="00227A5A" w:rsidRDefault="006D1A08">
      <w:pPr>
        <w:pStyle w:val="a3"/>
        <w:spacing w:line="360" w:lineRule="auto"/>
        <w:ind w:left="862" w:right="7242"/>
      </w:pPr>
      <w:r>
        <w:t xml:space="preserve">Я на «тракторе» служу, </w:t>
      </w:r>
      <w:proofErr w:type="gramStart"/>
      <w:r>
        <w:t>Только</w:t>
      </w:r>
      <w:proofErr w:type="gramEnd"/>
      <w:r>
        <w:t xml:space="preserve"> так, я вам скажу:</w:t>
      </w:r>
    </w:p>
    <w:p w:rsidR="00227A5A" w:rsidRDefault="006D1A08">
      <w:pPr>
        <w:pStyle w:val="a3"/>
        <w:spacing w:line="360" w:lineRule="auto"/>
        <w:ind w:left="862" w:right="5641"/>
      </w:pPr>
      <w:r>
        <w:t xml:space="preserve">«Ведь прежде чем пахать мне пашню, </w:t>
      </w:r>
      <w:proofErr w:type="gramStart"/>
      <w:r>
        <w:t>Я</w:t>
      </w:r>
      <w:proofErr w:type="gramEnd"/>
      <w:r>
        <w:t xml:space="preserve"> разверну сначала башню».</w:t>
      </w:r>
    </w:p>
    <w:p w:rsidR="00227A5A" w:rsidRDefault="006D1A08">
      <w:pPr>
        <w:pStyle w:val="a3"/>
        <w:spacing w:before="1"/>
        <w:ind w:left="862"/>
      </w:pPr>
      <w:r>
        <w:t>(Танкист)</w:t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spacing w:before="10"/>
        <w:rPr>
          <w:sz w:val="25"/>
        </w:rPr>
      </w:pPr>
    </w:p>
    <w:p w:rsidR="00227A5A" w:rsidRDefault="006D1A08">
      <w:pPr>
        <w:pStyle w:val="a3"/>
        <w:spacing w:line="360" w:lineRule="auto"/>
        <w:ind w:left="862" w:right="7077"/>
      </w:pPr>
      <w:r>
        <w:t xml:space="preserve">Самолёт стоит на взлёте, </w:t>
      </w:r>
      <w:proofErr w:type="gramStart"/>
      <w:r>
        <w:t>Я</w:t>
      </w:r>
      <w:proofErr w:type="gramEnd"/>
      <w:r>
        <w:t xml:space="preserve"> готов уж быть в полёте. Жду заветный тот приказ,</w:t>
      </w:r>
    </w:p>
    <w:p w:rsidR="00227A5A" w:rsidRDefault="006D1A08">
      <w:pPr>
        <w:pStyle w:val="a3"/>
        <w:spacing w:before="1" w:line="360" w:lineRule="auto"/>
        <w:ind w:left="862" w:right="6933"/>
      </w:pPr>
      <w:r>
        <w:t>Защищать, чтоб с неба вас! (Военный летчик)</w:t>
      </w:r>
    </w:p>
    <w:p w:rsidR="00227A5A" w:rsidRDefault="00227A5A">
      <w:pPr>
        <w:pStyle w:val="a3"/>
        <w:spacing w:before="10"/>
        <w:rPr>
          <w:sz w:val="41"/>
        </w:rPr>
      </w:pPr>
    </w:p>
    <w:p w:rsidR="00227A5A" w:rsidRDefault="006D1A08">
      <w:pPr>
        <w:pStyle w:val="a3"/>
        <w:spacing w:line="362" w:lineRule="auto"/>
        <w:ind w:left="862" w:right="6665"/>
      </w:pPr>
      <w:r>
        <w:t>Я современный «Бог войны», Защитник рубежей страны.</w:t>
      </w:r>
    </w:p>
    <w:p w:rsidR="00227A5A" w:rsidRDefault="006D1A08">
      <w:pPr>
        <w:pStyle w:val="a3"/>
        <w:spacing w:line="360" w:lineRule="auto"/>
        <w:ind w:left="862" w:right="6311"/>
      </w:pPr>
      <w:r>
        <w:t>Ведь, прежде, чем пойти на бой, Меня пускают на «разбой». (Артиллерия)</w:t>
      </w:r>
    </w:p>
    <w:p w:rsidR="00227A5A" w:rsidRDefault="00227A5A">
      <w:pPr>
        <w:pStyle w:val="a3"/>
        <w:spacing w:before="7"/>
        <w:rPr>
          <w:sz w:val="41"/>
        </w:rPr>
      </w:pPr>
    </w:p>
    <w:p w:rsidR="00227A5A" w:rsidRDefault="006D1A08">
      <w:pPr>
        <w:pStyle w:val="a3"/>
        <w:spacing w:line="360" w:lineRule="auto"/>
        <w:ind w:left="862" w:right="2773"/>
      </w:pPr>
      <w:r>
        <w:t>«Там, где мы, там — победа!» — Девиз наш славный, боевой. Мы с моря на берег из века,</w:t>
      </w:r>
    </w:p>
    <w:p w:rsidR="00227A5A" w:rsidRDefault="006D1A08">
      <w:pPr>
        <w:pStyle w:val="a3"/>
        <w:spacing w:line="362" w:lineRule="auto"/>
        <w:ind w:left="862" w:right="6820"/>
      </w:pPr>
      <w:r>
        <w:t>Бежали «каменной» стеной! (Морская пехота)</w:t>
      </w:r>
    </w:p>
    <w:p w:rsidR="00227A5A" w:rsidRDefault="00227A5A">
      <w:pPr>
        <w:spacing w:line="362" w:lineRule="auto"/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72" w:line="360" w:lineRule="auto"/>
        <w:ind w:left="862" w:right="6046"/>
        <w:jc w:val="both"/>
      </w:pPr>
      <w:r>
        <w:lastRenderedPageBreak/>
        <w:t>У нас есть «Тополь», «Тополь-М», Не Флоре служим мы совсем.</w:t>
      </w:r>
    </w:p>
    <w:p w:rsidR="00227A5A" w:rsidRDefault="006D1A08">
      <w:pPr>
        <w:pStyle w:val="a3"/>
        <w:spacing w:line="360" w:lineRule="auto"/>
        <w:ind w:left="862" w:right="6731"/>
        <w:jc w:val="both"/>
      </w:pPr>
      <w:r>
        <w:t xml:space="preserve">Стоим на страже мы страны, </w:t>
      </w:r>
      <w:proofErr w:type="gramStart"/>
      <w:r>
        <w:t>Чтоб</w:t>
      </w:r>
      <w:proofErr w:type="gramEnd"/>
      <w:r>
        <w:t xml:space="preserve"> больше не было войны. (Ракетные войска)</w:t>
      </w:r>
    </w:p>
    <w:p w:rsidR="00227A5A" w:rsidRDefault="00227A5A">
      <w:pPr>
        <w:pStyle w:val="a3"/>
        <w:spacing w:before="11"/>
        <w:rPr>
          <w:sz w:val="41"/>
        </w:rPr>
      </w:pPr>
    </w:p>
    <w:p w:rsidR="00227A5A" w:rsidRDefault="006D1A08">
      <w:pPr>
        <w:pStyle w:val="a3"/>
        <w:ind w:left="862"/>
      </w:pPr>
      <w:r>
        <w:t>Автор Юрий Чистяков</w:t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spacing w:before="2"/>
        <w:rPr>
          <w:sz w:val="26"/>
        </w:rPr>
      </w:pPr>
    </w:p>
    <w:p w:rsidR="00227A5A" w:rsidRDefault="006D1A08">
      <w:pPr>
        <w:pStyle w:val="a3"/>
        <w:spacing w:line="360" w:lineRule="auto"/>
        <w:ind w:left="862" w:right="6551"/>
      </w:pPr>
      <w:r>
        <w:t>Ночью, в полдень, на рассвете Службу он несет в секрете, (Пограничник)</w:t>
      </w:r>
    </w:p>
    <w:p w:rsidR="00227A5A" w:rsidRDefault="00227A5A">
      <w:pPr>
        <w:pStyle w:val="a3"/>
        <w:rPr>
          <w:sz w:val="42"/>
        </w:rPr>
      </w:pPr>
    </w:p>
    <w:p w:rsidR="00227A5A" w:rsidRDefault="006D1A08">
      <w:pPr>
        <w:pStyle w:val="a3"/>
        <w:ind w:left="862"/>
      </w:pPr>
      <w:r>
        <w:t>Кто шагает на параде,</w:t>
      </w:r>
    </w:p>
    <w:p w:rsidR="00227A5A" w:rsidRDefault="006D1A08">
      <w:pPr>
        <w:pStyle w:val="a3"/>
        <w:spacing w:before="160" w:line="360" w:lineRule="auto"/>
        <w:ind w:left="862" w:right="7164"/>
      </w:pPr>
      <w:r>
        <w:t xml:space="preserve">Вьются ленты за спиной, Ленты вьются, а в отряде </w:t>
      </w:r>
      <w:proofErr w:type="gramStart"/>
      <w:r>
        <w:t>Нет</w:t>
      </w:r>
      <w:proofErr w:type="gramEnd"/>
      <w:r>
        <w:t xml:space="preserve"> девчонки ни одной. (Моряки)</w:t>
      </w:r>
    </w:p>
    <w:p w:rsidR="00227A5A" w:rsidRDefault="00227A5A">
      <w:pPr>
        <w:pStyle w:val="a3"/>
        <w:rPr>
          <w:sz w:val="42"/>
        </w:rPr>
      </w:pPr>
    </w:p>
    <w:p w:rsidR="00227A5A" w:rsidRDefault="006D1A08">
      <w:pPr>
        <w:pStyle w:val="a3"/>
        <w:spacing w:line="360" w:lineRule="auto"/>
        <w:ind w:left="862" w:right="6808"/>
      </w:pPr>
      <w:r>
        <w:t xml:space="preserve">Подрасту, и вслед за братом </w:t>
      </w:r>
      <w:proofErr w:type="gramStart"/>
      <w:r>
        <w:t>Тоже</w:t>
      </w:r>
      <w:proofErr w:type="gramEnd"/>
      <w:r>
        <w:t xml:space="preserve"> буду я солдатом,</w:t>
      </w:r>
    </w:p>
    <w:p w:rsidR="00227A5A" w:rsidRDefault="006D1A08">
      <w:pPr>
        <w:pStyle w:val="a3"/>
        <w:spacing w:line="360" w:lineRule="auto"/>
        <w:ind w:left="862" w:right="7927"/>
      </w:pPr>
      <w:r>
        <w:t xml:space="preserve">Буду помогать ему </w:t>
      </w:r>
      <w:proofErr w:type="gramStart"/>
      <w:r>
        <w:t>Охранять</w:t>
      </w:r>
      <w:proofErr w:type="gramEnd"/>
      <w:r>
        <w:t xml:space="preserve"> свою … (Страну)</w:t>
      </w:r>
    </w:p>
    <w:p w:rsidR="00227A5A" w:rsidRDefault="00227A5A">
      <w:pPr>
        <w:pStyle w:val="a3"/>
        <w:rPr>
          <w:sz w:val="42"/>
        </w:rPr>
      </w:pPr>
    </w:p>
    <w:p w:rsidR="00227A5A" w:rsidRDefault="006D1A08">
      <w:pPr>
        <w:pStyle w:val="a3"/>
        <w:spacing w:line="362" w:lineRule="auto"/>
        <w:ind w:left="862" w:right="6939"/>
      </w:pPr>
      <w:r>
        <w:t>Брат сказал: «Не торопись! Лучше в школе ты учись!</w:t>
      </w:r>
    </w:p>
    <w:p w:rsidR="00227A5A" w:rsidRDefault="006D1A08">
      <w:pPr>
        <w:pStyle w:val="a3"/>
        <w:spacing w:line="360" w:lineRule="auto"/>
        <w:ind w:left="862" w:right="5560"/>
      </w:pPr>
      <w:r>
        <w:t>Будешь ты отличником — Станешь … (Пограничником)</w:t>
      </w:r>
    </w:p>
    <w:p w:rsidR="00227A5A" w:rsidRDefault="00227A5A">
      <w:pPr>
        <w:spacing w:line="360" w:lineRule="auto"/>
        <w:sectPr w:rsidR="00227A5A">
          <w:pgSz w:w="11910" w:h="16840"/>
          <w:pgMar w:top="152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2" w:lineRule="auto"/>
        <w:ind w:left="862" w:right="6887"/>
      </w:pPr>
      <w:r>
        <w:lastRenderedPageBreak/>
        <w:t xml:space="preserve">Моряком ты можешь стать, </w:t>
      </w:r>
      <w:proofErr w:type="gramStart"/>
      <w:r>
        <w:t>Чтоб</w:t>
      </w:r>
      <w:proofErr w:type="gramEnd"/>
      <w:r>
        <w:t xml:space="preserve"> границу</w:t>
      </w:r>
      <w:r>
        <w:rPr>
          <w:spacing w:val="-4"/>
        </w:rPr>
        <w:t xml:space="preserve"> </w:t>
      </w:r>
      <w:r>
        <w:t>охранять</w:t>
      </w:r>
    </w:p>
    <w:p w:rsidR="00227A5A" w:rsidRDefault="006D1A08">
      <w:pPr>
        <w:pStyle w:val="a3"/>
        <w:spacing w:line="317" w:lineRule="exact"/>
        <w:ind w:left="862"/>
      </w:pPr>
      <w:r>
        <w:t>И служить не на</w:t>
      </w:r>
      <w:r>
        <w:rPr>
          <w:spacing w:val="-5"/>
        </w:rPr>
        <w:t xml:space="preserve"> </w:t>
      </w:r>
      <w:r>
        <w:t>земле,</w:t>
      </w:r>
    </w:p>
    <w:p w:rsidR="00227A5A" w:rsidRDefault="006D1A08">
      <w:pPr>
        <w:pStyle w:val="a3"/>
        <w:spacing w:before="161" w:line="360" w:lineRule="auto"/>
        <w:ind w:left="862" w:right="8208"/>
      </w:pPr>
      <w:r>
        <w:t>А на военном … (Корабле)</w:t>
      </w:r>
    </w:p>
    <w:p w:rsidR="00227A5A" w:rsidRDefault="006D1A08">
      <w:pPr>
        <w:pStyle w:val="a3"/>
        <w:spacing w:before="1" w:line="360" w:lineRule="auto"/>
        <w:ind w:left="862" w:right="6965"/>
        <w:jc w:val="both"/>
      </w:pPr>
      <w:r>
        <w:t>Как называется подросток, Изучающий морское дело? (Юнга)</w:t>
      </w:r>
    </w:p>
    <w:p w:rsidR="00227A5A" w:rsidRDefault="00227A5A">
      <w:pPr>
        <w:pStyle w:val="a3"/>
        <w:rPr>
          <w:sz w:val="42"/>
        </w:rPr>
      </w:pPr>
    </w:p>
    <w:p w:rsidR="00227A5A" w:rsidRDefault="006D1A08">
      <w:pPr>
        <w:pStyle w:val="a3"/>
        <w:spacing w:before="1" w:line="360" w:lineRule="auto"/>
        <w:ind w:left="862" w:right="6918"/>
      </w:pPr>
      <w:r>
        <w:t xml:space="preserve">Самолет парит, как птица, </w:t>
      </w:r>
      <w:proofErr w:type="gramStart"/>
      <w:r>
        <w:t>Там</w:t>
      </w:r>
      <w:proofErr w:type="gramEnd"/>
      <w:r>
        <w:t xml:space="preserve"> — воздушная граница. На посту и днем, и ночью Наш солдат — военный … (Летчик)</w:t>
      </w:r>
    </w:p>
    <w:p w:rsidR="00227A5A" w:rsidRDefault="00227A5A">
      <w:pPr>
        <w:pStyle w:val="a3"/>
        <w:spacing w:before="10"/>
        <w:rPr>
          <w:sz w:val="41"/>
        </w:rPr>
      </w:pPr>
    </w:p>
    <w:p w:rsidR="00227A5A" w:rsidRDefault="006D1A08">
      <w:pPr>
        <w:pStyle w:val="a3"/>
        <w:spacing w:line="360" w:lineRule="auto"/>
        <w:ind w:left="862" w:right="6756"/>
      </w:pPr>
      <w:r>
        <w:t xml:space="preserve">Снова в бой машина мчится, </w:t>
      </w:r>
      <w:proofErr w:type="gramStart"/>
      <w:r>
        <w:t>Режут</w:t>
      </w:r>
      <w:proofErr w:type="gramEnd"/>
      <w:r>
        <w:t xml:space="preserve"> землю гусеницы,</w:t>
      </w:r>
    </w:p>
    <w:p w:rsidR="00227A5A" w:rsidRDefault="006D1A08">
      <w:pPr>
        <w:pStyle w:val="a3"/>
        <w:spacing w:line="362" w:lineRule="auto"/>
        <w:ind w:left="862" w:right="7131"/>
      </w:pPr>
      <w:r>
        <w:t xml:space="preserve">Та машина в поле чистом </w:t>
      </w:r>
      <w:proofErr w:type="gramStart"/>
      <w:r>
        <w:t>Управляется</w:t>
      </w:r>
      <w:proofErr w:type="gramEnd"/>
      <w:r>
        <w:t xml:space="preserve"> …</w:t>
      </w:r>
    </w:p>
    <w:p w:rsidR="00227A5A" w:rsidRDefault="006D1A08">
      <w:pPr>
        <w:pStyle w:val="a3"/>
        <w:spacing w:line="317" w:lineRule="exact"/>
        <w:ind w:left="862"/>
      </w:pPr>
      <w:r>
        <w:t>(Танкистом)</w:t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spacing w:before="10"/>
        <w:rPr>
          <w:sz w:val="25"/>
        </w:rPr>
      </w:pPr>
    </w:p>
    <w:p w:rsidR="00227A5A" w:rsidRDefault="006D1A08">
      <w:pPr>
        <w:pStyle w:val="a3"/>
        <w:spacing w:line="362" w:lineRule="auto"/>
        <w:ind w:left="862" w:right="6886"/>
      </w:pPr>
      <w:r>
        <w:t xml:space="preserve">Можешь ты солдатом стать </w:t>
      </w:r>
      <w:proofErr w:type="gramStart"/>
      <w:r>
        <w:t>Плавать</w:t>
      </w:r>
      <w:proofErr w:type="gramEnd"/>
      <w:r>
        <w:t>, ездить и летать,</w:t>
      </w:r>
    </w:p>
    <w:p w:rsidR="00227A5A" w:rsidRDefault="006D1A08">
      <w:pPr>
        <w:pStyle w:val="a3"/>
        <w:spacing w:line="360" w:lineRule="auto"/>
        <w:ind w:left="862" w:right="4347"/>
      </w:pPr>
      <w:r>
        <w:t>А в строю ходить охота — Ждет тебя, солдат, … (Пехота)</w:t>
      </w:r>
    </w:p>
    <w:p w:rsidR="00227A5A" w:rsidRDefault="00227A5A">
      <w:pPr>
        <w:pStyle w:val="a3"/>
        <w:spacing w:before="7"/>
        <w:rPr>
          <w:sz w:val="41"/>
        </w:rPr>
      </w:pPr>
    </w:p>
    <w:p w:rsidR="00227A5A" w:rsidRDefault="006D1A08">
      <w:pPr>
        <w:pStyle w:val="a3"/>
        <w:spacing w:line="360" w:lineRule="auto"/>
        <w:ind w:left="862" w:right="5609"/>
      </w:pPr>
      <w:r>
        <w:t>Недорогой капитал все души напитал. (Щи)</w:t>
      </w:r>
    </w:p>
    <w:p w:rsidR="00227A5A" w:rsidRDefault="00227A5A">
      <w:pPr>
        <w:pStyle w:val="a3"/>
        <w:spacing w:before="10"/>
        <w:rPr>
          <w:sz w:val="41"/>
        </w:rPr>
      </w:pPr>
    </w:p>
    <w:p w:rsidR="00227A5A" w:rsidRDefault="006D1A08">
      <w:pPr>
        <w:pStyle w:val="a3"/>
        <w:ind w:left="862"/>
        <w:jc w:val="both"/>
      </w:pPr>
      <w:r>
        <w:t>Любой профессии военной</w:t>
      </w:r>
    </w:p>
    <w:p w:rsidR="00227A5A" w:rsidRDefault="00227A5A">
      <w:pPr>
        <w:jc w:val="both"/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/>
        <w:ind w:left="862"/>
      </w:pPr>
      <w:r>
        <w:lastRenderedPageBreak/>
        <w:t>Учиться надо непременно,</w:t>
      </w:r>
    </w:p>
    <w:p w:rsidR="00227A5A" w:rsidRDefault="006D1A08">
      <w:pPr>
        <w:pStyle w:val="a3"/>
        <w:spacing w:before="163" w:line="360" w:lineRule="auto"/>
        <w:ind w:left="862" w:right="6551"/>
      </w:pPr>
      <w:r>
        <w:t xml:space="preserve">Чтоб быть опорой для страны, </w:t>
      </w:r>
      <w:proofErr w:type="gramStart"/>
      <w:r>
        <w:t>Чтоб</w:t>
      </w:r>
      <w:proofErr w:type="gramEnd"/>
      <w:r>
        <w:t xml:space="preserve"> в мире не было … (Войны)</w:t>
      </w:r>
    </w:p>
    <w:p w:rsidR="00227A5A" w:rsidRDefault="00227A5A">
      <w:pPr>
        <w:pStyle w:val="a3"/>
        <w:rPr>
          <w:sz w:val="42"/>
        </w:rPr>
      </w:pPr>
    </w:p>
    <w:p w:rsidR="00227A5A" w:rsidRDefault="006D1A08">
      <w:pPr>
        <w:pStyle w:val="a3"/>
        <w:spacing w:line="360" w:lineRule="auto"/>
        <w:ind w:left="862" w:right="7035"/>
      </w:pPr>
      <w:r>
        <w:t xml:space="preserve">Автор: Наталья </w:t>
      </w:r>
      <w:proofErr w:type="spellStart"/>
      <w:r>
        <w:t>Майданик</w:t>
      </w:r>
      <w:proofErr w:type="spellEnd"/>
      <w:r>
        <w:t xml:space="preserve"> Все он в один миг решает,</w:t>
      </w:r>
    </w:p>
    <w:p w:rsidR="00227A5A" w:rsidRDefault="006D1A08">
      <w:pPr>
        <w:pStyle w:val="a3"/>
        <w:spacing w:line="360" w:lineRule="auto"/>
        <w:ind w:left="862" w:right="6505"/>
      </w:pPr>
      <w:r>
        <w:t>Великий подвиг он совершает, Он за честь стоит горой.</w:t>
      </w:r>
    </w:p>
    <w:p w:rsidR="00227A5A" w:rsidRDefault="006D1A08">
      <w:pPr>
        <w:pStyle w:val="a3"/>
        <w:spacing w:before="1" w:line="360" w:lineRule="auto"/>
        <w:ind w:left="862" w:right="7808"/>
      </w:pPr>
      <w:r>
        <w:t>Кто он? Правильно. (Герой)</w:t>
      </w:r>
    </w:p>
    <w:p w:rsidR="00227A5A" w:rsidRDefault="00227A5A">
      <w:pPr>
        <w:pStyle w:val="a3"/>
        <w:spacing w:before="10"/>
        <w:rPr>
          <w:sz w:val="41"/>
        </w:rPr>
      </w:pPr>
    </w:p>
    <w:p w:rsidR="00227A5A" w:rsidRDefault="006D1A08">
      <w:pPr>
        <w:pStyle w:val="a3"/>
        <w:spacing w:line="362" w:lineRule="auto"/>
        <w:ind w:left="862" w:right="7379"/>
      </w:pPr>
      <w:r>
        <w:t>Он готов в огонь и бой, Защищая нас с тобой.</w:t>
      </w:r>
    </w:p>
    <w:p w:rsidR="00227A5A" w:rsidRDefault="006D1A08">
      <w:pPr>
        <w:pStyle w:val="a3"/>
        <w:spacing w:line="360" w:lineRule="auto"/>
        <w:ind w:left="862" w:right="7198"/>
      </w:pPr>
      <w:r>
        <w:t xml:space="preserve">Он в дозор идёт и в град, </w:t>
      </w:r>
      <w:proofErr w:type="gramStart"/>
      <w:r>
        <w:t>Не</w:t>
      </w:r>
      <w:proofErr w:type="gramEnd"/>
      <w:r>
        <w:t xml:space="preserve"> покинет пост.</w:t>
      </w:r>
    </w:p>
    <w:p w:rsidR="00227A5A" w:rsidRDefault="006D1A08">
      <w:pPr>
        <w:pStyle w:val="a3"/>
        <w:spacing w:line="321" w:lineRule="exact"/>
        <w:ind w:left="862"/>
      </w:pPr>
      <w:r>
        <w:t>(Солдат)</w:t>
      </w:r>
    </w:p>
    <w:p w:rsidR="00227A5A" w:rsidRDefault="00227A5A">
      <w:pPr>
        <w:pStyle w:val="a3"/>
        <w:rPr>
          <w:sz w:val="30"/>
        </w:rPr>
      </w:pPr>
    </w:p>
    <w:p w:rsidR="00227A5A" w:rsidRDefault="00227A5A">
      <w:pPr>
        <w:pStyle w:val="a3"/>
        <w:spacing w:before="8"/>
        <w:rPr>
          <w:sz w:val="25"/>
        </w:rPr>
      </w:pPr>
    </w:p>
    <w:p w:rsidR="00227A5A" w:rsidRDefault="006D1A08">
      <w:pPr>
        <w:pStyle w:val="a3"/>
        <w:ind w:left="862"/>
      </w:pPr>
      <w:r>
        <w:t>У офицера-новичка,</w:t>
      </w:r>
    </w:p>
    <w:p w:rsidR="00227A5A" w:rsidRDefault="006D1A08">
      <w:pPr>
        <w:pStyle w:val="a3"/>
        <w:spacing w:before="161" w:line="360" w:lineRule="auto"/>
        <w:ind w:left="862" w:right="7081"/>
      </w:pPr>
      <w:r>
        <w:t>Всего две звёздочки пока. До капитана не дорос.</w:t>
      </w:r>
    </w:p>
    <w:p w:rsidR="00227A5A" w:rsidRDefault="006D1A08">
      <w:pPr>
        <w:pStyle w:val="a3"/>
        <w:spacing w:line="362" w:lineRule="auto"/>
        <w:ind w:left="862" w:right="6934"/>
      </w:pPr>
      <w:r>
        <w:t>В каком он звании, вопрос. (Лейтенант)</w:t>
      </w:r>
    </w:p>
    <w:p w:rsidR="00227A5A" w:rsidRDefault="00227A5A">
      <w:pPr>
        <w:pStyle w:val="a3"/>
        <w:spacing w:before="4"/>
        <w:rPr>
          <w:sz w:val="41"/>
        </w:rPr>
      </w:pPr>
    </w:p>
    <w:p w:rsidR="00227A5A" w:rsidRDefault="006D1A08">
      <w:pPr>
        <w:pStyle w:val="a3"/>
        <w:ind w:left="862"/>
      </w:pPr>
      <w:r>
        <w:t>Был вначале он курсантом,</w:t>
      </w:r>
    </w:p>
    <w:p w:rsidR="00227A5A" w:rsidRDefault="006D1A08">
      <w:pPr>
        <w:pStyle w:val="a3"/>
        <w:spacing w:before="161" w:line="362" w:lineRule="auto"/>
        <w:ind w:left="862" w:right="6663"/>
      </w:pPr>
      <w:r>
        <w:t>В полк приехал лейтенантом, Он обучен воевать,</w:t>
      </w:r>
    </w:p>
    <w:p w:rsidR="00227A5A" w:rsidRDefault="006D1A08">
      <w:pPr>
        <w:pStyle w:val="a3"/>
        <w:spacing w:line="360" w:lineRule="auto"/>
        <w:ind w:left="862" w:right="7322"/>
      </w:pPr>
      <w:r>
        <w:t>Как его, скажи, назвать. (Офицер)</w:t>
      </w:r>
    </w:p>
    <w:p w:rsidR="00227A5A" w:rsidRDefault="00227A5A">
      <w:pPr>
        <w:spacing w:line="360" w:lineRule="auto"/>
        <w:sectPr w:rsidR="00227A5A">
          <w:pgSz w:w="11910" w:h="16840"/>
          <w:pgMar w:top="1040" w:right="0" w:bottom="280" w:left="840" w:header="720" w:footer="720" w:gutter="0"/>
          <w:cols w:space="720"/>
        </w:sectPr>
      </w:pPr>
    </w:p>
    <w:p w:rsidR="00227A5A" w:rsidRDefault="006D1A08">
      <w:pPr>
        <w:pStyle w:val="a3"/>
        <w:spacing w:before="67" w:line="362" w:lineRule="auto"/>
        <w:ind w:left="862" w:right="7082"/>
      </w:pPr>
      <w:r>
        <w:lastRenderedPageBreak/>
        <w:t>Что на плечах у военных? (Погоны)</w:t>
      </w:r>
    </w:p>
    <w:p w:rsidR="00227A5A" w:rsidRDefault="00227A5A">
      <w:pPr>
        <w:pStyle w:val="a3"/>
        <w:spacing w:before="6"/>
        <w:rPr>
          <w:sz w:val="41"/>
        </w:rPr>
      </w:pPr>
    </w:p>
    <w:p w:rsidR="00227A5A" w:rsidRDefault="006D1A08">
      <w:pPr>
        <w:pStyle w:val="a3"/>
        <w:ind w:left="862"/>
      </w:pPr>
      <w:r>
        <w:t>Она у нас в войсках традиционно</w:t>
      </w:r>
    </w:p>
    <w:p w:rsidR="00227A5A" w:rsidRDefault="006D1A08">
      <w:pPr>
        <w:pStyle w:val="a3"/>
        <w:spacing w:before="161" w:line="362" w:lineRule="auto"/>
        <w:ind w:left="862" w:right="5224"/>
      </w:pPr>
      <w:r>
        <w:t>Крупней чем взвод, но меньше батальона (Рота)</w:t>
      </w:r>
    </w:p>
    <w:p w:rsidR="00227A5A" w:rsidRDefault="00227A5A">
      <w:pPr>
        <w:pStyle w:val="a3"/>
        <w:spacing w:before="5"/>
        <w:rPr>
          <w:sz w:val="41"/>
        </w:rPr>
      </w:pPr>
    </w:p>
    <w:p w:rsidR="00227A5A" w:rsidRDefault="006D1A08">
      <w:pPr>
        <w:pStyle w:val="a3"/>
        <w:spacing w:line="360" w:lineRule="auto"/>
        <w:ind w:left="862" w:right="5707"/>
      </w:pPr>
      <w:r>
        <w:t>Не Бог, не царь, а ослушаться нельзя. (Командир)</w:t>
      </w:r>
    </w:p>
    <w:p w:rsidR="00227A5A" w:rsidRDefault="00227A5A">
      <w:pPr>
        <w:pStyle w:val="a3"/>
        <w:spacing w:before="2"/>
        <w:rPr>
          <w:sz w:val="42"/>
        </w:rPr>
      </w:pPr>
    </w:p>
    <w:p w:rsidR="00227A5A" w:rsidRDefault="006D1A08">
      <w:pPr>
        <w:pStyle w:val="a3"/>
        <w:spacing w:line="360" w:lineRule="auto"/>
        <w:ind w:left="862" w:right="5232"/>
      </w:pPr>
      <w:r>
        <w:t>Что общего между деревом и винтовкой? (Ствол)</w:t>
      </w:r>
    </w:p>
    <w:p w:rsidR="00227A5A" w:rsidRDefault="00227A5A">
      <w:pPr>
        <w:pStyle w:val="a3"/>
        <w:rPr>
          <w:sz w:val="42"/>
        </w:rPr>
      </w:pPr>
    </w:p>
    <w:p w:rsidR="00227A5A" w:rsidRDefault="006D1A08">
      <w:pPr>
        <w:pStyle w:val="a3"/>
        <w:spacing w:before="1"/>
        <w:ind w:left="862"/>
      </w:pPr>
      <w:r>
        <w:t>На тропе, на берегу,</w:t>
      </w:r>
    </w:p>
    <w:p w:rsidR="00227A5A" w:rsidRDefault="006D1A08">
      <w:pPr>
        <w:pStyle w:val="a3"/>
        <w:spacing w:before="160" w:line="360" w:lineRule="auto"/>
        <w:ind w:left="862" w:right="7234"/>
      </w:pPr>
      <w:r>
        <w:t>Преграждает путь врагу. (Пограничник)</w:t>
      </w:r>
    </w:p>
    <w:p w:rsidR="00227A5A" w:rsidRDefault="00227A5A">
      <w:pPr>
        <w:pStyle w:val="a3"/>
        <w:spacing w:before="10"/>
        <w:rPr>
          <w:sz w:val="41"/>
        </w:rPr>
      </w:pPr>
    </w:p>
    <w:p w:rsidR="00227A5A" w:rsidRDefault="006D1A08">
      <w:pPr>
        <w:pStyle w:val="a3"/>
        <w:ind w:left="862"/>
      </w:pPr>
      <w:r>
        <w:t>Кто от террористов защищает нас,</w:t>
      </w:r>
    </w:p>
    <w:p w:rsidR="00227A5A" w:rsidRDefault="006D1A08">
      <w:pPr>
        <w:pStyle w:val="a3"/>
        <w:spacing w:before="163" w:line="360" w:lineRule="auto"/>
        <w:ind w:left="862" w:right="7952"/>
      </w:pPr>
      <w:r>
        <w:t>Это конечно же … (</w:t>
      </w:r>
      <w:proofErr w:type="spellStart"/>
      <w:r>
        <w:t>СПЕЦназ</w:t>
      </w:r>
      <w:proofErr w:type="spellEnd"/>
      <w:r>
        <w:t>)</w:t>
      </w:r>
    </w:p>
    <w:sectPr w:rsidR="00227A5A">
      <w:pgSz w:w="11910" w:h="16840"/>
      <w:pgMar w:top="1040" w:right="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71792"/>
    <w:multiLevelType w:val="hybridMultilevel"/>
    <w:tmpl w:val="BECE9980"/>
    <w:lvl w:ilvl="0" w:tplc="44389FC6">
      <w:start w:val="1"/>
      <w:numFmt w:val="decimal"/>
      <w:lvlText w:val="%1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F6181E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8A623662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3" w:tplc="9E1E6D34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4" w:tplc="F40289CC">
      <w:numFmt w:val="bullet"/>
      <w:lvlText w:val="•"/>
      <w:lvlJc w:val="left"/>
      <w:pPr>
        <w:ind w:left="5374" w:hanging="360"/>
      </w:pPr>
      <w:rPr>
        <w:rFonts w:hint="default"/>
        <w:lang w:val="ru-RU" w:eastAsia="en-US" w:bidi="ar-SA"/>
      </w:rPr>
    </w:lvl>
    <w:lvl w:ilvl="5" w:tplc="EAAE963A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94B447E2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196CB216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782A4564">
      <w:numFmt w:val="bullet"/>
      <w:lvlText w:val="•"/>
      <w:lvlJc w:val="left"/>
      <w:pPr>
        <w:ind w:left="916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DC036E5"/>
    <w:multiLevelType w:val="hybridMultilevel"/>
    <w:tmpl w:val="7DE644CE"/>
    <w:lvl w:ilvl="0" w:tplc="F692CBF8">
      <w:numFmt w:val="bullet"/>
      <w:lvlText w:val="-"/>
      <w:lvlJc w:val="left"/>
      <w:pPr>
        <w:ind w:left="10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207068">
      <w:numFmt w:val="bullet"/>
      <w:lvlText w:val="•"/>
      <w:lvlJc w:val="left"/>
      <w:pPr>
        <w:ind w:left="2024" w:hanging="164"/>
      </w:pPr>
      <w:rPr>
        <w:rFonts w:hint="default"/>
        <w:lang w:val="ru-RU" w:eastAsia="en-US" w:bidi="ar-SA"/>
      </w:rPr>
    </w:lvl>
    <w:lvl w:ilvl="2" w:tplc="DF72A79C">
      <w:numFmt w:val="bullet"/>
      <w:lvlText w:val="•"/>
      <w:lvlJc w:val="left"/>
      <w:pPr>
        <w:ind w:left="3029" w:hanging="164"/>
      </w:pPr>
      <w:rPr>
        <w:rFonts w:hint="default"/>
        <w:lang w:val="ru-RU" w:eastAsia="en-US" w:bidi="ar-SA"/>
      </w:rPr>
    </w:lvl>
    <w:lvl w:ilvl="3" w:tplc="B6B4B5A0">
      <w:numFmt w:val="bullet"/>
      <w:lvlText w:val="•"/>
      <w:lvlJc w:val="left"/>
      <w:pPr>
        <w:ind w:left="4033" w:hanging="164"/>
      </w:pPr>
      <w:rPr>
        <w:rFonts w:hint="default"/>
        <w:lang w:val="ru-RU" w:eastAsia="en-US" w:bidi="ar-SA"/>
      </w:rPr>
    </w:lvl>
    <w:lvl w:ilvl="4" w:tplc="2E7A6006">
      <w:numFmt w:val="bullet"/>
      <w:lvlText w:val="•"/>
      <w:lvlJc w:val="left"/>
      <w:pPr>
        <w:ind w:left="5038" w:hanging="164"/>
      </w:pPr>
      <w:rPr>
        <w:rFonts w:hint="default"/>
        <w:lang w:val="ru-RU" w:eastAsia="en-US" w:bidi="ar-SA"/>
      </w:rPr>
    </w:lvl>
    <w:lvl w:ilvl="5" w:tplc="4F085CF2">
      <w:numFmt w:val="bullet"/>
      <w:lvlText w:val="•"/>
      <w:lvlJc w:val="left"/>
      <w:pPr>
        <w:ind w:left="6043" w:hanging="164"/>
      </w:pPr>
      <w:rPr>
        <w:rFonts w:hint="default"/>
        <w:lang w:val="ru-RU" w:eastAsia="en-US" w:bidi="ar-SA"/>
      </w:rPr>
    </w:lvl>
    <w:lvl w:ilvl="6" w:tplc="057220F2">
      <w:numFmt w:val="bullet"/>
      <w:lvlText w:val="•"/>
      <w:lvlJc w:val="left"/>
      <w:pPr>
        <w:ind w:left="7047" w:hanging="164"/>
      </w:pPr>
      <w:rPr>
        <w:rFonts w:hint="default"/>
        <w:lang w:val="ru-RU" w:eastAsia="en-US" w:bidi="ar-SA"/>
      </w:rPr>
    </w:lvl>
    <w:lvl w:ilvl="7" w:tplc="46D23684">
      <w:numFmt w:val="bullet"/>
      <w:lvlText w:val="•"/>
      <w:lvlJc w:val="left"/>
      <w:pPr>
        <w:ind w:left="8052" w:hanging="164"/>
      </w:pPr>
      <w:rPr>
        <w:rFonts w:hint="default"/>
        <w:lang w:val="ru-RU" w:eastAsia="en-US" w:bidi="ar-SA"/>
      </w:rPr>
    </w:lvl>
    <w:lvl w:ilvl="8" w:tplc="EB34EE36">
      <w:numFmt w:val="bullet"/>
      <w:lvlText w:val="•"/>
      <w:lvlJc w:val="left"/>
      <w:pPr>
        <w:ind w:left="9057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A5A"/>
    <w:rsid w:val="00227A5A"/>
    <w:rsid w:val="00293038"/>
    <w:rsid w:val="006D1A08"/>
    <w:rsid w:val="00C0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7E1626-7F2F-4196-8A07-2B6B2D00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8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51"/>
      <w:ind w:left="1688" w:right="167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582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yavor</cp:lastModifiedBy>
  <cp:revision>4</cp:revision>
  <dcterms:created xsi:type="dcterms:W3CDTF">2020-09-13T14:33:00Z</dcterms:created>
  <dcterms:modified xsi:type="dcterms:W3CDTF">2020-12-12T16:37:00Z</dcterms:modified>
</cp:coreProperties>
</file>